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1497F" w14:textId="77777777" w:rsidR="00A44FAE" w:rsidRPr="00621A66" w:rsidRDefault="00A44FAE">
      <w:pPr>
        <w:rPr>
          <w:rFonts w:cs="Arial"/>
        </w:rPr>
      </w:pPr>
      <w:proofErr w:type="spellStart"/>
      <w:r w:rsidRPr="00621A66">
        <w:rPr>
          <w:rFonts w:cs="Arial"/>
        </w:rPr>
        <w:t>Altschul</w:t>
      </w:r>
      <w:proofErr w:type="spellEnd"/>
      <w:r w:rsidRPr="00621A66">
        <w:rPr>
          <w:rFonts w:cs="Arial"/>
        </w:rPr>
        <w:t xml:space="preserve"> SF, Madden TL, Schaeffer </w:t>
      </w:r>
      <w:proofErr w:type="spellStart"/>
      <w:r w:rsidRPr="00621A66">
        <w:rPr>
          <w:rFonts w:cs="Arial"/>
        </w:rPr>
        <w:t>AA</w:t>
      </w:r>
      <w:proofErr w:type="gramStart"/>
      <w:r w:rsidRPr="00621A66">
        <w:rPr>
          <w:rFonts w:cs="Arial"/>
        </w:rPr>
        <w:t>,Zhang</w:t>
      </w:r>
      <w:proofErr w:type="spellEnd"/>
      <w:proofErr w:type="gramEnd"/>
      <w:r w:rsidRPr="00621A66">
        <w:rPr>
          <w:rFonts w:cs="Arial"/>
        </w:rPr>
        <w:t xml:space="preserve"> J, Zhang Z, Miller W, and </w:t>
      </w:r>
      <w:proofErr w:type="spellStart"/>
      <w:r w:rsidRPr="00621A66">
        <w:rPr>
          <w:rFonts w:cs="Arial"/>
        </w:rPr>
        <w:t>Lipman</w:t>
      </w:r>
      <w:proofErr w:type="spellEnd"/>
      <w:r w:rsidRPr="00621A66">
        <w:rPr>
          <w:rFonts w:cs="Arial"/>
        </w:rPr>
        <w:t xml:space="preserve"> DJ. 1997. Gapped BLAST and PSI-BLAST: a new generation of protein database search programs, Nucleic Acids Res. 25:3389-3402.</w:t>
      </w:r>
    </w:p>
    <w:p w14:paraId="182D7118" w14:textId="77777777" w:rsidR="00A44FAE" w:rsidRPr="00A44FAE" w:rsidRDefault="00A44FAE"/>
    <w:p w14:paraId="22586509" w14:textId="77777777" w:rsidR="00A44FAE" w:rsidRPr="00131E8E" w:rsidRDefault="00A44FAE">
      <w:proofErr w:type="spellStart"/>
      <w:r>
        <w:t>Badariotti</w:t>
      </w:r>
      <w:proofErr w:type="spellEnd"/>
      <w:r w:rsidR="00131E8E">
        <w:t xml:space="preserve"> F, </w:t>
      </w:r>
      <w:proofErr w:type="spellStart"/>
      <w:r w:rsidR="00131E8E">
        <w:t>Lelong</w:t>
      </w:r>
      <w:proofErr w:type="spellEnd"/>
      <w:r w:rsidR="00131E8E">
        <w:t xml:space="preserve"> C, Dubos M-P, and </w:t>
      </w:r>
      <w:proofErr w:type="spellStart"/>
      <w:r w:rsidR="00131E8E">
        <w:t>Favrel</w:t>
      </w:r>
      <w:proofErr w:type="spellEnd"/>
      <w:r w:rsidR="00131E8E">
        <w:t xml:space="preserve"> P.</w:t>
      </w:r>
      <w:r>
        <w:t xml:space="preserve"> 2007</w:t>
      </w:r>
      <w:r w:rsidR="00131E8E">
        <w:t xml:space="preserve">. Characterization of </w:t>
      </w:r>
      <w:proofErr w:type="spellStart"/>
      <w:r w:rsidR="00131E8E">
        <w:t>chitinase</w:t>
      </w:r>
      <w:proofErr w:type="spellEnd"/>
      <w:r w:rsidR="00131E8E">
        <w:t>-like proteins (</w:t>
      </w:r>
      <w:r w:rsidR="00131E8E">
        <w:rPr>
          <w:i/>
        </w:rPr>
        <w:t>Cg</w:t>
      </w:r>
      <w:r w:rsidR="00131E8E">
        <w:t xml:space="preserve">-Clp1 and </w:t>
      </w:r>
      <w:r w:rsidR="00131E8E">
        <w:rPr>
          <w:i/>
        </w:rPr>
        <w:t>Cg</w:t>
      </w:r>
      <w:r w:rsidR="00131E8E">
        <w:t xml:space="preserve">-Clp2) involved in immune </w:t>
      </w:r>
      <w:proofErr w:type="spellStart"/>
      <w:r w:rsidR="00131E8E">
        <w:t>defence</w:t>
      </w:r>
      <w:proofErr w:type="spellEnd"/>
      <w:r w:rsidR="00131E8E">
        <w:t xml:space="preserve"> of the </w:t>
      </w:r>
      <w:proofErr w:type="spellStart"/>
      <w:r w:rsidR="00131E8E">
        <w:t>mollusc</w:t>
      </w:r>
      <w:proofErr w:type="spellEnd"/>
      <w:r w:rsidR="00131E8E">
        <w:t xml:space="preserve"> </w:t>
      </w:r>
      <w:proofErr w:type="spellStart"/>
      <w:r w:rsidR="00131E8E">
        <w:rPr>
          <w:i/>
        </w:rPr>
        <w:t>Crassostrea</w:t>
      </w:r>
      <w:proofErr w:type="spellEnd"/>
      <w:r w:rsidR="00131E8E">
        <w:rPr>
          <w:i/>
        </w:rPr>
        <w:t xml:space="preserve"> </w:t>
      </w:r>
      <w:proofErr w:type="spellStart"/>
      <w:r w:rsidR="00131E8E">
        <w:rPr>
          <w:i/>
        </w:rPr>
        <w:t>gigas</w:t>
      </w:r>
      <w:proofErr w:type="spellEnd"/>
      <w:r w:rsidR="00131E8E">
        <w:t xml:space="preserve">. FEBS Journal. </w:t>
      </w:r>
      <w:proofErr w:type="gramStart"/>
      <w:r w:rsidR="00131E8E">
        <w:t>274: 3646-3654.</w:t>
      </w:r>
      <w:proofErr w:type="gramEnd"/>
    </w:p>
    <w:p w14:paraId="3428D067" w14:textId="77777777" w:rsidR="00A44FAE" w:rsidRDefault="00A44FAE"/>
    <w:p w14:paraId="1CCFD9DC" w14:textId="218FE655" w:rsidR="00A44FAE" w:rsidRPr="00621A66" w:rsidRDefault="00A44FAE">
      <w:proofErr w:type="spellStart"/>
      <w:r w:rsidRPr="00621A66">
        <w:t>Ballou</w:t>
      </w:r>
      <w:proofErr w:type="spellEnd"/>
      <w:r w:rsidR="00621A66" w:rsidRPr="00621A66">
        <w:t xml:space="preserve"> LR, </w:t>
      </w:r>
      <w:proofErr w:type="spellStart"/>
      <w:r w:rsidR="00621A66" w:rsidRPr="00621A66">
        <w:t>Laulederkind</w:t>
      </w:r>
      <w:proofErr w:type="spellEnd"/>
      <w:r w:rsidR="00621A66" w:rsidRPr="00621A66">
        <w:t xml:space="preserve"> SJ, </w:t>
      </w:r>
      <w:proofErr w:type="spellStart"/>
      <w:r w:rsidR="00621A66" w:rsidRPr="00621A66">
        <w:t>Rosloniec</w:t>
      </w:r>
      <w:proofErr w:type="spellEnd"/>
      <w:r w:rsidR="00621A66" w:rsidRPr="00621A66">
        <w:t xml:space="preserve"> EF, and </w:t>
      </w:r>
      <w:proofErr w:type="spellStart"/>
      <w:r w:rsidR="00621A66" w:rsidRPr="00621A66">
        <w:t>Raghow</w:t>
      </w:r>
      <w:proofErr w:type="spellEnd"/>
      <w:r w:rsidR="00621A66" w:rsidRPr="00621A66">
        <w:t xml:space="preserve"> R.</w:t>
      </w:r>
      <w:r w:rsidRPr="00621A66">
        <w:t xml:space="preserve"> 1996</w:t>
      </w:r>
      <w:r w:rsidR="00621A66" w:rsidRPr="00621A66">
        <w:t xml:space="preserve">. </w:t>
      </w:r>
      <w:proofErr w:type="spellStart"/>
      <w:proofErr w:type="gramStart"/>
      <w:r w:rsidR="00621A66" w:rsidRPr="00621A66">
        <w:t>Ceramide</w:t>
      </w:r>
      <w:proofErr w:type="spellEnd"/>
      <w:r w:rsidR="00621A66" w:rsidRPr="00621A66">
        <w:t xml:space="preserve"> signaling and the immune response.</w:t>
      </w:r>
      <w:proofErr w:type="gramEnd"/>
      <w:r w:rsidR="00621A66" w:rsidRPr="00621A66">
        <w:t xml:space="preserve">  </w:t>
      </w:r>
      <w:proofErr w:type="spellStart"/>
      <w:r w:rsidR="00621A66" w:rsidRPr="00621A66">
        <w:t>Biochimica</w:t>
      </w:r>
      <w:proofErr w:type="spellEnd"/>
      <w:r w:rsidR="00621A66" w:rsidRPr="00621A66">
        <w:t xml:space="preserve"> </w:t>
      </w:r>
      <w:proofErr w:type="gramStart"/>
      <w:r w:rsidR="00621A66" w:rsidRPr="00621A66">
        <w:t>et</w:t>
      </w:r>
      <w:proofErr w:type="gramEnd"/>
      <w:r w:rsidR="00621A66" w:rsidRPr="00621A66">
        <w:t xml:space="preserve"> </w:t>
      </w:r>
      <w:proofErr w:type="spellStart"/>
      <w:r w:rsidR="00621A66" w:rsidRPr="00621A66">
        <w:t>Biophysica</w:t>
      </w:r>
      <w:proofErr w:type="spellEnd"/>
      <w:r w:rsidR="00621A66" w:rsidRPr="00621A66">
        <w:t xml:space="preserve"> </w:t>
      </w:r>
      <w:proofErr w:type="spellStart"/>
      <w:r w:rsidR="00621A66" w:rsidRPr="00621A66">
        <w:t>Acta</w:t>
      </w:r>
      <w:proofErr w:type="spellEnd"/>
      <w:r w:rsidR="00621A66" w:rsidRPr="00621A66">
        <w:t>. 1301(3): 273-287.</w:t>
      </w:r>
    </w:p>
    <w:p w14:paraId="6CE5899D" w14:textId="77777777" w:rsidR="00A44FAE" w:rsidRDefault="00A44FAE"/>
    <w:p w14:paraId="3CDD2AD2" w14:textId="50A70D80" w:rsidR="00A44FAE" w:rsidRDefault="00A44FAE">
      <w:proofErr w:type="gramStart"/>
      <w:r>
        <w:t>Bernardo</w:t>
      </w:r>
      <w:r w:rsidR="00187943">
        <w:t xml:space="preserve"> K, Hurwitz R, </w:t>
      </w:r>
      <w:proofErr w:type="spellStart"/>
      <w:r w:rsidR="00187943">
        <w:t>Zenk</w:t>
      </w:r>
      <w:proofErr w:type="spellEnd"/>
      <w:r w:rsidR="00187943">
        <w:t xml:space="preserve"> T, </w:t>
      </w:r>
      <w:proofErr w:type="spellStart"/>
      <w:r w:rsidR="00187943">
        <w:t>Desnick</w:t>
      </w:r>
      <w:proofErr w:type="spellEnd"/>
      <w:r w:rsidR="00187943">
        <w:t xml:space="preserve"> RJ, </w:t>
      </w:r>
      <w:proofErr w:type="spellStart"/>
      <w:r w:rsidR="00187943">
        <w:t>Ferlinz</w:t>
      </w:r>
      <w:proofErr w:type="spellEnd"/>
      <w:r w:rsidR="00187943">
        <w:t xml:space="preserve"> K, </w:t>
      </w:r>
      <w:proofErr w:type="spellStart"/>
      <w:r w:rsidR="00187943">
        <w:t>Schuchman</w:t>
      </w:r>
      <w:proofErr w:type="spellEnd"/>
      <w:r w:rsidR="00187943">
        <w:t xml:space="preserve"> EH, and </w:t>
      </w:r>
      <w:proofErr w:type="spellStart"/>
      <w:r w:rsidR="00187943">
        <w:t>Sandhoff</w:t>
      </w:r>
      <w:proofErr w:type="spellEnd"/>
      <w:r w:rsidR="00187943">
        <w:t xml:space="preserve"> K.</w:t>
      </w:r>
      <w:r>
        <w:t xml:space="preserve"> 1995</w:t>
      </w:r>
      <w:r w:rsidR="00187943">
        <w:t>.</w:t>
      </w:r>
      <w:proofErr w:type="gramEnd"/>
      <w:r w:rsidR="00187943">
        <w:t xml:space="preserve"> </w:t>
      </w:r>
      <w:proofErr w:type="gramStart"/>
      <w:r w:rsidR="00187943">
        <w:t xml:space="preserve">Purification, characterization, and biosynthesis of human acid </w:t>
      </w:r>
      <w:proofErr w:type="spellStart"/>
      <w:r w:rsidR="00187943">
        <w:t>ceramidase</w:t>
      </w:r>
      <w:proofErr w:type="spellEnd"/>
      <w:r w:rsidR="00187943">
        <w:t>.</w:t>
      </w:r>
      <w:proofErr w:type="gramEnd"/>
      <w:r w:rsidR="00187943">
        <w:t xml:space="preserve"> </w:t>
      </w:r>
      <w:proofErr w:type="gramStart"/>
      <w:r w:rsidR="00187943">
        <w:t>The Journal of Biological Chemistry.</w:t>
      </w:r>
      <w:proofErr w:type="gramEnd"/>
      <w:r w:rsidR="00187943">
        <w:t xml:space="preserve"> </w:t>
      </w:r>
      <w:proofErr w:type="gramStart"/>
      <w:r w:rsidR="00187943">
        <w:t>270: 11098-11102.</w:t>
      </w:r>
      <w:proofErr w:type="gramEnd"/>
    </w:p>
    <w:p w14:paraId="0BC08B97" w14:textId="77777777" w:rsidR="00A44FAE" w:rsidRDefault="00A44FAE"/>
    <w:p w14:paraId="74B7D666" w14:textId="16618E2C" w:rsidR="00A44FAE" w:rsidRDefault="00A44FAE">
      <w:r>
        <w:t>Chavez</w:t>
      </w:r>
      <w:r w:rsidR="00265522">
        <w:t xml:space="preserve"> JA, Holland WL, </w:t>
      </w:r>
      <w:proofErr w:type="spellStart"/>
      <w:r w:rsidR="00265522">
        <w:t>B</w:t>
      </w:r>
      <w:r w:rsidR="00C96BD9">
        <w:rPr>
          <w:rFonts w:ascii="Cambria" w:hAnsi="Cambria"/>
        </w:rPr>
        <w:t>ä</w:t>
      </w:r>
      <w:r w:rsidR="00C96BD9">
        <w:t>r</w:t>
      </w:r>
      <w:proofErr w:type="spellEnd"/>
      <w:r w:rsidR="00C96BD9">
        <w:t xml:space="preserve"> J, </w:t>
      </w:r>
      <w:proofErr w:type="spellStart"/>
      <w:r w:rsidR="00C96BD9">
        <w:t>Sandhoff</w:t>
      </w:r>
      <w:proofErr w:type="spellEnd"/>
      <w:r w:rsidR="00C96BD9">
        <w:t xml:space="preserve"> K, and Summers SA.</w:t>
      </w:r>
      <w:r>
        <w:t xml:space="preserve"> 2005</w:t>
      </w:r>
      <w:r w:rsidR="00C96BD9">
        <w:t xml:space="preserve">. Acid </w:t>
      </w:r>
      <w:proofErr w:type="spellStart"/>
      <w:r w:rsidR="00C96BD9">
        <w:t>ceramidase</w:t>
      </w:r>
      <w:proofErr w:type="spellEnd"/>
      <w:r w:rsidR="00C96BD9">
        <w:t xml:space="preserve"> overexpression prevents the inhibitory effects of saturated fatty acids on insulin signaling. </w:t>
      </w:r>
      <w:proofErr w:type="gramStart"/>
      <w:r w:rsidR="00C96BD9">
        <w:t>The Journal of Biological Chemistry.</w:t>
      </w:r>
      <w:proofErr w:type="gramEnd"/>
      <w:r w:rsidR="00C96BD9">
        <w:t xml:space="preserve"> </w:t>
      </w:r>
      <w:proofErr w:type="gramStart"/>
      <w:r w:rsidR="00C96BD9">
        <w:t>280: 20148-20153.</w:t>
      </w:r>
      <w:proofErr w:type="gramEnd"/>
    </w:p>
    <w:p w14:paraId="4BA9103F" w14:textId="77777777" w:rsidR="00A44FAE" w:rsidRDefault="00A44FAE"/>
    <w:p w14:paraId="782C3B90" w14:textId="6E8C52A5" w:rsidR="007B6EDA" w:rsidRPr="00621A66" w:rsidRDefault="007B6EDA">
      <w:r w:rsidRPr="00621A66">
        <w:t>David</w:t>
      </w:r>
      <w:r w:rsidR="00621A66" w:rsidRPr="00621A66">
        <w:t xml:space="preserve"> E, Tanguy A, and Morgan D.</w:t>
      </w:r>
      <w:r w:rsidRPr="00621A66">
        <w:t xml:space="preserve"> 2007. </w:t>
      </w:r>
      <w:proofErr w:type="spellStart"/>
      <w:r w:rsidRPr="00621A66">
        <w:t>Peroxiredoxin</w:t>
      </w:r>
      <w:proofErr w:type="spellEnd"/>
      <w:r w:rsidRPr="00621A66">
        <w:t xml:space="preserve"> 6 gene: a new physiological and genetic indicator of multiple environmental stress response in</w:t>
      </w:r>
      <w:r w:rsidR="00621A66" w:rsidRPr="00621A66">
        <w:t xml:space="preserve"> Pacific oyster </w:t>
      </w:r>
      <w:proofErr w:type="spellStart"/>
      <w:r w:rsidR="00621A66" w:rsidRPr="00621A66">
        <w:rPr>
          <w:i/>
        </w:rPr>
        <w:t>Crassostrea</w:t>
      </w:r>
      <w:proofErr w:type="spellEnd"/>
      <w:r w:rsidR="00621A66" w:rsidRPr="00621A66">
        <w:rPr>
          <w:i/>
        </w:rPr>
        <w:t xml:space="preserve"> </w:t>
      </w:r>
      <w:proofErr w:type="spellStart"/>
      <w:r w:rsidR="00621A66" w:rsidRPr="00621A66">
        <w:rPr>
          <w:i/>
        </w:rPr>
        <w:t>gigas</w:t>
      </w:r>
      <w:proofErr w:type="spellEnd"/>
      <w:r w:rsidR="00621A66" w:rsidRPr="00621A66">
        <w:t>. Aquatic Toxicology. 84(3): 389-398.</w:t>
      </w:r>
    </w:p>
    <w:p w14:paraId="53F5F068" w14:textId="77777777" w:rsidR="007B6EDA" w:rsidRDefault="007B6EDA"/>
    <w:p w14:paraId="2FE13135" w14:textId="4398D8B5" w:rsidR="00A44FAE" w:rsidRPr="00621A66" w:rsidRDefault="00A44FAE">
      <w:r w:rsidRPr="00621A66">
        <w:t>De Decker</w:t>
      </w:r>
      <w:r w:rsidR="00621A66" w:rsidRPr="00621A66">
        <w:t xml:space="preserve"> S, Normand J, </w:t>
      </w:r>
      <w:proofErr w:type="spellStart"/>
      <w:r w:rsidR="00621A66" w:rsidRPr="00621A66">
        <w:t>Sulnier</w:t>
      </w:r>
      <w:proofErr w:type="spellEnd"/>
      <w:r w:rsidR="00621A66" w:rsidRPr="00621A66">
        <w:t xml:space="preserve"> D, </w:t>
      </w:r>
      <w:proofErr w:type="spellStart"/>
      <w:r w:rsidR="00621A66" w:rsidRPr="00621A66">
        <w:t>Pernet</w:t>
      </w:r>
      <w:proofErr w:type="spellEnd"/>
      <w:r w:rsidR="00621A66" w:rsidRPr="00621A66">
        <w:t xml:space="preserve"> F, </w:t>
      </w:r>
      <w:proofErr w:type="spellStart"/>
      <w:r w:rsidR="00621A66" w:rsidRPr="00621A66">
        <w:t>Castagnet</w:t>
      </w:r>
      <w:proofErr w:type="spellEnd"/>
      <w:r w:rsidR="00621A66" w:rsidRPr="00621A66">
        <w:t xml:space="preserve"> S, and </w:t>
      </w:r>
      <w:proofErr w:type="spellStart"/>
      <w:r w:rsidR="00621A66" w:rsidRPr="00621A66">
        <w:t>Boudry</w:t>
      </w:r>
      <w:proofErr w:type="spellEnd"/>
      <w:r w:rsidR="00621A66" w:rsidRPr="00621A66">
        <w:t xml:space="preserve"> P.</w:t>
      </w:r>
      <w:r w:rsidRPr="00621A66">
        <w:t xml:space="preserve"> 2011</w:t>
      </w:r>
      <w:r w:rsidR="0009215A" w:rsidRPr="00621A66">
        <w:t xml:space="preserve">. Responses of diploid and triploid Pacific oysters </w:t>
      </w:r>
      <w:proofErr w:type="spellStart"/>
      <w:r w:rsidR="0009215A" w:rsidRPr="00621A66">
        <w:rPr>
          <w:i/>
        </w:rPr>
        <w:t>Crassostrea</w:t>
      </w:r>
      <w:proofErr w:type="spellEnd"/>
      <w:r w:rsidR="0009215A" w:rsidRPr="00621A66">
        <w:rPr>
          <w:i/>
        </w:rPr>
        <w:t xml:space="preserve"> </w:t>
      </w:r>
      <w:proofErr w:type="spellStart"/>
      <w:r w:rsidR="0009215A" w:rsidRPr="00621A66">
        <w:rPr>
          <w:i/>
        </w:rPr>
        <w:t>gigas</w:t>
      </w:r>
      <w:proofErr w:type="spellEnd"/>
      <w:r w:rsidR="0009215A" w:rsidRPr="00621A66">
        <w:t xml:space="preserve"> to </w:t>
      </w:r>
      <w:r w:rsidR="0009215A" w:rsidRPr="00621A66">
        <w:rPr>
          <w:i/>
        </w:rPr>
        <w:t>Vibrio</w:t>
      </w:r>
      <w:r w:rsidR="0009215A" w:rsidRPr="00621A66">
        <w:t xml:space="preserve"> infection in relation to their reproductive status.</w:t>
      </w:r>
      <w:r w:rsidR="00621A66" w:rsidRPr="00621A66">
        <w:t xml:space="preserve"> </w:t>
      </w:r>
      <w:proofErr w:type="gramStart"/>
      <w:r w:rsidR="00621A66" w:rsidRPr="00621A66">
        <w:t>Journal of Invertebrate Pathology.</w:t>
      </w:r>
      <w:proofErr w:type="gramEnd"/>
      <w:r w:rsidR="00621A66" w:rsidRPr="00621A66">
        <w:t xml:space="preserve"> 106(2): 179-191.</w:t>
      </w:r>
    </w:p>
    <w:p w14:paraId="6D297C71" w14:textId="77777777" w:rsidR="00A44FAE" w:rsidRDefault="00A44FAE"/>
    <w:p w14:paraId="64BF32ED" w14:textId="3B731E85" w:rsidR="000A31AC" w:rsidRDefault="000A31AC">
      <w:r>
        <w:t xml:space="preserve">Drummond AJ, Ashton B, Buxton S, Cheung M, Cooper A, </w:t>
      </w:r>
      <w:proofErr w:type="spellStart"/>
      <w:r>
        <w:t>Heled</w:t>
      </w:r>
      <w:proofErr w:type="spellEnd"/>
      <w:r>
        <w:t xml:space="preserve"> J, </w:t>
      </w:r>
      <w:proofErr w:type="spellStart"/>
      <w:r>
        <w:t>Kearse</w:t>
      </w:r>
      <w:proofErr w:type="spellEnd"/>
      <w:r>
        <w:t xml:space="preserve"> M, </w:t>
      </w:r>
      <w:proofErr w:type="spellStart"/>
      <w:r>
        <w:t>Moire</w:t>
      </w:r>
      <w:proofErr w:type="spellEnd"/>
      <w:r>
        <w:t xml:space="preserve"> R, Stones-</w:t>
      </w:r>
      <w:proofErr w:type="spellStart"/>
      <w:r>
        <w:t>Havas</w:t>
      </w:r>
      <w:proofErr w:type="spellEnd"/>
      <w:r>
        <w:t xml:space="preserve"> S, </w:t>
      </w:r>
      <w:proofErr w:type="spellStart"/>
      <w:r>
        <w:t>Sturrock</w:t>
      </w:r>
      <w:proofErr w:type="spellEnd"/>
      <w:r>
        <w:t xml:space="preserve"> S, </w:t>
      </w:r>
      <w:proofErr w:type="spellStart"/>
      <w:r>
        <w:t>Thierer</w:t>
      </w:r>
      <w:proofErr w:type="spellEnd"/>
      <w:r>
        <w:t xml:space="preserve"> T, and Wilson A. 2010. </w:t>
      </w:r>
      <w:proofErr w:type="spellStart"/>
      <w:r>
        <w:t>Geneious</w:t>
      </w:r>
      <w:proofErr w:type="spellEnd"/>
      <w:r>
        <w:t xml:space="preserve"> v4.5.6.  Available from http://www.geneious.com</w:t>
      </w:r>
    </w:p>
    <w:p w14:paraId="1611944D" w14:textId="77777777" w:rsidR="000A31AC" w:rsidRDefault="000A31AC"/>
    <w:p w14:paraId="6B97F21C" w14:textId="640B4116" w:rsidR="00A44FAE" w:rsidRDefault="00A44FAE">
      <w:r>
        <w:t xml:space="preserve">El </w:t>
      </w:r>
      <w:proofErr w:type="spellStart"/>
      <w:r>
        <w:t>Babili</w:t>
      </w:r>
      <w:proofErr w:type="spellEnd"/>
      <w:r w:rsidR="0071167E">
        <w:t xml:space="preserve"> M, </w:t>
      </w:r>
      <w:proofErr w:type="spellStart"/>
      <w:r w:rsidR="0071167E">
        <w:t>Brichon</w:t>
      </w:r>
      <w:proofErr w:type="spellEnd"/>
      <w:r w:rsidR="0071167E">
        <w:t xml:space="preserve"> G, and </w:t>
      </w:r>
      <w:proofErr w:type="spellStart"/>
      <w:r w:rsidR="0071167E">
        <w:t>Zwingelstein</w:t>
      </w:r>
      <w:proofErr w:type="spellEnd"/>
      <w:r w:rsidR="0071167E">
        <w:t xml:space="preserve"> G.</w:t>
      </w:r>
      <w:r>
        <w:t xml:space="preserve"> 1996</w:t>
      </w:r>
      <w:r w:rsidR="0071167E">
        <w:t xml:space="preserve">. </w:t>
      </w:r>
      <w:proofErr w:type="spellStart"/>
      <w:r w:rsidR="0071167E">
        <w:t>Sphingomyelin</w:t>
      </w:r>
      <w:proofErr w:type="spellEnd"/>
      <w:r w:rsidR="0071167E">
        <w:t xml:space="preserve"> metabolism is linked to salt transport in the gills of </w:t>
      </w:r>
      <w:proofErr w:type="spellStart"/>
      <w:r w:rsidR="0071167E">
        <w:t>euryhaline</w:t>
      </w:r>
      <w:proofErr w:type="spellEnd"/>
      <w:r w:rsidR="0071167E">
        <w:t xml:space="preserve"> fish. </w:t>
      </w:r>
      <w:proofErr w:type="gramStart"/>
      <w:r w:rsidR="0071167E">
        <w:t>Chemistry and Materials Science.</w:t>
      </w:r>
      <w:proofErr w:type="gramEnd"/>
      <w:r w:rsidR="0071167E">
        <w:t xml:space="preserve"> </w:t>
      </w:r>
      <w:proofErr w:type="gramStart"/>
      <w:r w:rsidR="0071167E">
        <w:t>31: 385-392.</w:t>
      </w:r>
      <w:proofErr w:type="gramEnd"/>
    </w:p>
    <w:p w14:paraId="3F300E23" w14:textId="77777777" w:rsidR="00A44FAE" w:rsidRDefault="00A44FAE"/>
    <w:p w14:paraId="319B3932" w14:textId="5AD7F774" w:rsidR="00A44FAE" w:rsidRDefault="0071167E">
      <w:proofErr w:type="spellStart"/>
      <w:r>
        <w:t>Eliyahu</w:t>
      </w:r>
      <w:proofErr w:type="spellEnd"/>
      <w:r>
        <w:t xml:space="preserve"> E, Park J-H, </w:t>
      </w:r>
      <w:proofErr w:type="spellStart"/>
      <w:r>
        <w:t>Shtraizent</w:t>
      </w:r>
      <w:proofErr w:type="spellEnd"/>
      <w:r>
        <w:t xml:space="preserve"> N, He X, and </w:t>
      </w:r>
      <w:proofErr w:type="spellStart"/>
      <w:r>
        <w:t>Schuchman</w:t>
      </w:r>
      <w:proofErr w:type="spellEnd"/>
      <w:r>
        <w:t xml:space="preserve"> EH.</w:t>
      </w:r>
      <w:r w:rsidR="00A44FAE">
        <w:t xml:space="preserve"> 2007</w:t>
      </w:r>
      <w:r>
        <w:t xml:space="preserve">. Acid </w:t>
      </w:r>
      <w:proofErr w:type="spellStart"/>
      <w:r>
        <w:t>ceramidase</w:t>
      </w:r>
      <w:proofErr w:type="spellEnd"/>
      <w:r>
        <w:t xml:space="preserve"> is a novel factor required for early embryo survival. The FASEB Journal. </w:t>
      </w:r>
      <w:proofErr w:type="gramStart"/>
      <w:r>
        <w:t>21: 1403-1409.</w:t>
      </w:r>
      <w:proofErr w:type="gramEnd"/>
    </w:p>
    <w:p w14:paraId="2AEDFCE5" w14:textId="77777777" w:rsidR="00A44FAE" w:rsidRDefault="00A44FAE"/>
    <w:p w14:paraId="070BACD8" w14:textId="4AE48CD1" w:rsidR="00A44FAE" w:rsidRPr="00621A66" w:rsidRDefault="00A44FAE">
      <w:proofErr w:type="spellStart"/>
      <w:proofErr w:type="gramStart"/>
      <w:r w:rsidRPr="00621A66">
        <w:t>Gaignaire</w:t>
      </w:r>
      <w:proofErr w:type="spellEnd"/>
      <w:r w:rsidR="00621A66" w:rsidRPr="00621A66">
        <w:t xml:space="preserve"> B, Gay M, </w:t>
      </w:r>
      <w:proofErr w:type="spellStart"/>
      <w:r w:rsidR="00621A66" w:rsidRPr="00621A66">
        <w:t>Huvet</w:t>
      </w:r>
      <w:proofErr w:type="spellEnd"/>
      <w:r w:rsidR="00621A66" w:rsidRPr="00621A66">
        <w:t xml:space="preserve"> A, Daniel J-Y, </w:t>
      </w:r>
      <w:proofErr w:type="spellStart"/>
      <w:r w:rsidR="00621A66" w:rsidRPr="00621A66">
        <w:t>Saulnier</w:t>
      </w:r>
      <w:proofErr w:type="spellEnd"/>
      <w:r w:rsidR="00621A66" w:rsidRPr="00621A66">
        <w:t xml:space="preserve"> D, and </w:t>
      </w:r>
      <w:proofErr w:type="spellStart"/>
      <w:r w:rsidR="00621A66" w:rsidRPr="00621A66">
        <w:t>Reanault</w:t>
      </w:r>
      <w:proofErr w:type="spellEnd"/>
      <w:r w:rsidR="00621A66" w:rsidRPr="00621A66">
        <w:t xml:space="preserve"> T.</w:t>
      </w:r>
      <w:r w:rsidRPr="00621A66">
        <w:t xml:space="preserve"> 2007</w:t>
      </w:r>
      <w:r w:rsidR="0009215A" w:rsidRPr="00621A66">
        <w:t>.</w:t>
      </w:r>
      <w:proofErr w:type="gramEnd"/>
      <w:r w:rsidR="0009215A" w:rsidRPr="00621A66">
        <w:t xml:space="preserve"> Combination of a pesticide exposure and a bacterial challenge: </w:t>
      </w:r>
      <w:r w:rsidR="0009215A" w:rsidRPr="00621A66">
        <w:rPr>
          <w:i/>
        </w:rPr>
        <w:t>In vivo</w:t>
      </w:r>
      <w:r w:rsidR="0009215A" w:rsidRPr="00621A66">
        <w:t xml:space="preserve"> effects on immune response of Pacific oyster, </w:t>
      </w:r>
      <w:proofErr w:type="spellStart"/>
      <w:r w:rsidR="0009215A" w:rsidRPr="00621A66">
        <w:rPr>
          <w:i/>
        </w:rPr>
        <w:t>Crassostrea</w:t>
      </w:r>
      <w:proofErr w:type="spellEnd"/>
      <w:r w:rsidR="0009215A" w:rsidRPr="00621A66">
        <w:rPr>
          <w:i/>
        </w:rPr>
        <w:t xml:space="preserve"> </w:t>
      </w:r>
      <w:proofErr w:type="spellStart"/>
      <w:r w:rsidR="0009215A" w:rsidRPr="00621A66">
        <w:rPr>
          <w:i/>
        </w:rPr>
        <w:t>gigas</w:t>
      </w:r>
      <w:proofErr w:type="spellEnd"/>
      <w:r w:rsidR="0009215A" w:rsidRPr="00621A66">
        <w:t xml:space="preserve"> (Thunberg).</w:t>
      </w:r>
      <w:r w:rsidR="00621A66" w:rsidRPr="00621A66">
        <w:t xml:space="preserve"> Aquatic Toxicology. 84(1): 92-102.</w:t>
      </w:r>
    </w:p>
    <w:p w14:paraId="76BABC22" w14:textId="77777777" w:rsidR="00A44FAE" w:rsidRDefault="00A44FAE"/>
    <w:p w14:paraId="74D05305" w14:textId="039DC974" w:rsidR="00A44FAE" w:rsidRDefault="00A44FAE">
      <w:proofErr w:type="spellStart"/>
      <w:r>
        <w:lastRenderedPageBreak/>
        <w:t>Guindon</w:t>
      </w:r>
      <w:proofErr w:type="spellEnd"/>
      <w:r w:rsidR="0009215A">
        <w:t xml:space="preserve"> S and </w:t>
      </w:r>
      <w:proofErr w:type="spellStart"/>
      <w:r>
        <w:t>Gascuel</w:t>
      </w:r>
      <w:proofErr w:type="spellEnd"/>
      <w:r w:rsidR="0009215A">
        <w:t xml:space="preserve"> O.</w:t>
      </w:r>
      <w:r>
        <w:t xml:space="preserve"> 2003</w:t>
      </w:r>
      <w:r w:rsidR="0009215A">
        <w:t xml:space="preserve">. </w:t>
      </w:r>
      <w:proofErr w:type="gramStart"/>
      <w:r w:rsidR="0009215A">
        <w:t>A simple, fast, and accurate algorithm to estimate large phylogenies by maximum likelihood.</w:t>
      </w:r>
      <w:proofErr w:type="gramEnd"/>
      <w:r w:rsidR="0009215A">
        <w:t xml:space="preserve"> Systematic Biology. 52(5): 696-704.</w:t>
      </w:r>
    </w:p>
    <w:p w14:paraId="770DCB98" w14:textId="77777777" w:rsidR="00A44FAE" w:rsidRDefault="00A44FAE"/>
    <w:p w14:paraId="67486BE5" w14:textId="662FF4DA" w:rsidR="00A44FAE" w:rsidRDefault="00A44FAE">
      <w:proofErr w:type="spellStart"/>
      <w:r>
        <w:t>Haimovitz</w:t>
      </w:r>
      <w:proofErr w:type="spellEnd"/>
      <w:r>
        <w:t>-Friedman</w:t>
      </w:r>
      <w:r w:rsidR="00111007">
        <w:t xml:space="preserve"> A, </w:t>
      </w:r>
      <w:proofErr w:type="spellStart"/>
      <w:r w:rsidR="00111007">
        <w:t>Kan</w:t>
      </w:r>
      <w:proofErr w:type="spellEnd"/>
      <w:r w:rsidR="00111007">
        <w:t xml:space="preserve"> CC, </w:t>
      </w:r>
      <w:proofErr w:type="spellStart"/>
      <w:r w:rsidR="00111007">
        <w:t>Ehleiter</w:t>
      </w:r>
      <w:proofErr w:type="spellEnd"/>
      <w:r w:rsidR="00111007">
        <w:t xml:space="preserve"> D, </w:t>
      </w:r>
      <w:proofErr w:type="spellStart"/>
      <w:r w:rsidR="00111007">
        <w:t>Persaud</w:t>
      </w:r>
      <w:proofErr w:type="spellEnd"/>
      <w:r w:rsidR="00111007">
        <w:t xml:space="preserve"> RS, </w:t>
      </w:r>
      <w:proofErr w:type="spellStart"/>
      <w:r w:rsidR="00111007">
        <w:t>McLoughlin</w:t>
      </w:r>
      <w:proofErr w:type="spellEnd"/>
      <w:r w:rsidR="00111007">
        <w:t xml:space="preserve"> M, </w:t>
      </w:r>
      <w:proofErr w:type="spellStart"/>
      <w:r w:rsidR="00111007">
        <w:t>Fuks</w:t>
      </w:r>
      <w:proofErr w:type="spellEnd"/>
      <w:r w:rsidR="00111007">
        <w:t xml:space="preserve"> Z, and </w:t>
      </w:r>
      <w:proofErr w:type="spellStart"/>
      <w:r w:rsidR="00111007">
        <w:t>Kolesnick</w:t>
      </w:r>
      <w:proofErr w:type="spellEnd"/>
      <w:r w:rsidR="00111007">
        <w:t xml:space="preserve"> RN.</w:t>
      </w:r>
      <w:r>
        <w:t xml:space="preserve"> 1994</w:t>
      </w:r>
      <w:r w:rsidR="00111007">
        <w:t xml:space="preserve">. Ionizing radiation acts on cellular membranes to generate </w:t>
      </w:r>
      <w:proofErr w:type="spellStart"/>
      <w:r w:rsidR="00111007">
        <w:t>ceramide</w:t>
      </w:r>
      <w:proofErr w:type="spellEnd"/>
      <w:r w:rsidR="00111007">
        <w:t xml:space="preserve"> and initiate apoptosis. </w:t>
      </w:r>
      <w:proofErr w:type="gramStart"/>
      <w:r w:rsidR="00111007">
        <w:t>The Journal of Experimental Medicine.</w:t>
      </w:r>
      <w:proofErr w:type="gramEnd"/>
      <w:r w:rsidR="00111007">
        <w:t xml:space="preserve"> 180(2): 525-535.</w:t>
      </w:r>
    </w:p>
    <w:p w14:paraId="60601CC3" w14:textId="77777777" w:rsidR="00A44FAE" w:rsidRDefault="00A44FAE"/>
    <w:p w14:paraId="623C463F" w14:textId="6CEF24DB" w:rsidR="00A44FAE" w:rsidRDefault="00A44FAE">
      <w:proofErr w:type="spellStart"/>
      <w:r>
        <w:t>Hanada</w:t>
      </w:r>
      <w:proofErr w:type="spellEnd"/>
      <w:r w:rsidR="0071167E">
        <w:t xml:space="preserve"> K.</w:t>
      </w:r>
      <w:r>
        <w:t xml:space="preserve"> 2003</w:t>
      </w:r>
      <w:r w:rsidR="0071167E">
        <w:t xml:space="preserve">. </w:t>
      </w:r>
      <w:proofErr w:type="gramStart"/>
      <w:r w:rsidR="0071167E">
        <w:t xml:space="preserve">Serine </w:t>
      </w:r>
      <w:proofErr w:type="spellStart"/>
      <w:r w:rsidR="0071167E">
        <w:t>palmitoyltransferase</w:t>
      </w:r>
      <w:proofErr w:type="spellEnd"/>
      <w:r w:rsidR="0071167E">
        <w:t xml:space="preserve">, a key enzyme of </w:t>
      </w:r>
      <w:proofErr w:type="spellStart"/>
      <w:r w:rsidR="0071167E">
        <w:t>sphingolipid</w:t>
      </w:r>
      <w:proofErr w:type="spellEnd"/>
      <w:r w:rsidR="0071167E">
        <w:t xml:space="preserve"> metabolism.</w:t>
      </w:r>
      <w:proofErr w:type="gramEnd"/>
      <w:r w:rsidR="0071167E">
        <w:t xml:space="preserve"> </w:t>
      </w:r>
      <w:proofErr w:type="spellStart"/>
      <w:r w:rsidR="0071167E">
        <w:t>Biochimica</w:t>
      </w:r>
      <w:proofErr w:type="spellEnd"/>
      <w:r w:rsidR="0071167E">
        <w:t xml:space="preserve"> </w:t>
      </w:r>
      <w:proofErr w:type="gramStart"/>
      <w:r w:rsidR="0071167E">
        <w:t>et</w:t>
      </w:r>
      <w:proofErr w:type="gramEnd"/>
      <w:r w:rsidR="0071167E">
        <w:t xml:space="preserve"> </w:t>
      </w:r>
      <w:proofErr w:type="spellStart"/>
      <w:r w:rsidR="0071167E">
        <w:t>Biophysica</w:t>
      </w:r>
      <w:proofErr w:type="spellEnd"/>
      <w:r w:rsidR="0071167E">
        <w:t xml:space="preserve"> </w:t>
      </w:r>
      <w:proofErr w:type="spellStart"/>
      <w:r w:rsidR="0071167E">
        <w:t>Acta</w:t>
      </w:r>
      <w:proofErr w:type="spellEnd"/>
      <w:r w:rsidR="0071167E">
        <w:t xml:space="preserve"> – Molecular and Cell Biology of Lipids. </w:t>
      </w:r>
      <w:proofErr w:type="gramStart"/>
      <w:r w:rsidR="0071167E">
        <w:t>1632: 16-30.</w:t>
      </w:r>
      <w:proofErr w:type="gramEnd"/>
    </w:p>
    <w:p w14:paraId="3D5FBDD2" w14:textId="77777777" w:rsidR="00A44FAE" w:rsidRDefault="00A44FAE"/>
    <w:p w14:paraId="1D020073" w14:textId="6A7A8345" w:rsidR="008B06D8" w:rsidRDefault="00A44FAE">
      <w:proofErr w:type="spellStart"/>
      <w:r>
        <w:t>Hannun</w:t>
      </w:r>
      <w:proofErr w:type="spellEnd"/>
      <w:r w:rsidR="00111007">
        <w:t xml:space="preserve"> YA.</w:t>
      </w:r>
      <w:r>
        <w:t xml:space="preserve"> 1994</w:t>
      </w:r>
      <w:r w:rsidR="00111007">
        <w:t xml:space="preserve">. The </w:t>
      </w:r>
      <w:proofErr w:type="spellStart"/>
      <w:r w:rsidR="00111007">
        <w:t>sphingomyelin</w:t>
      </w:r>
      <w:proofErr w:type="spellEnd"/>
      <w:r w:rsidR="00111007">
        <w:t xml:space="preserve"> cycle and the second messenger function of </w:t>
      </w:r>
      <w:proofErr w:type="spellStart"/>
      <w:r w:rsidR="00111007">
        <w:t>ceramide</w:t>
      </w:r>
      <w:proofErr w:type="spellEnd"/>
      <w:r w:rsidR="00111007">
        <w:t xml:space="preserve">. </w:t>
      </w:r>
      <w:proofErr w:type="gramStart"/>
      <w:r w:rsidR="00111007">
        <w:t>The Journal of Biochemical Chemistry.</w:t>
      </w:r>
      <w:proofErr w:type="gramEnd"/>
      <w:r w:rsidR="00111007">
        <w:t xml:space="preserve"> 269(5): 3125-3128.</w:t>
      </w:r>
    </w:p>
    <w:p w14:paraId="70D8097A" w14:textId="77777777" w:rsidR="00A44FAE" w:rsidRDefault="00A44FAE"/>
    <w:p w14:paraId="2AF07506" w14:textId="155170C6" w:rsidR="00A44FAE" w:rsidRPr="00621A66" w:rsidRDefault="00A44FAE">
      <w:proofErr w:type="spellStart"/>
      <w:r w:rsidRPr="00621A66">
        <w:t>Hannun</w:t>
      </w:r>
      <w:proofErr w:type="spellEnd"/>
      <w:r w:rsidR="00621A66" w:rsidRPr="00621A66">
        <w:t xml:space="preserve"> YA and</w:t>
      </w:r>
      <w:r w:rsidRPr="00621A66">
        <w:t xml:space="preserve"> </w:t>
      </w:r>
      <w:proofErr w:type="spellStart"/>
      <w:r w:rsidRPr="00621A66">
        <w:t>Luberto</w:t>
      </w:r>
      <w:proofErr w:type="spellEnd"/>
      <w:r w:rsidR="00621A66" w:rsidRPr="00621A66">
        <w:t xml:space="preserve"> C.</w:t>
      </w:r>
      <w:r w:rsidRPr="00621A66">
        <w:t xml:space="preserve"> 2000</w:t>
      </w:r>
      <w:r w:rsidR="00111007" w:rsidRPr="00621A66">
        <w:t xml:space="preserve"> </w:t>
      </w:r>
      <w:proofErr w:type="spellStart"/>
      <w:r w:rsidR="00111007" w:rsidRPr="00621A66">
        <w:t>Ceramide</w:t>
      </w:r>
      <w:proofErr w:type="spellEnd"/>
      <w:r w:rsidR="00111007" w:rsidRPr="00621A66">
        <w:t xml:space="preserve"> in the eukaryotic stress response</w:t>
      </w:r>
      <w:r w:rsidR="00621A66" w:rsidRPr="00621A66">
        <w:t xml:space="preserve">. </w:t>
      </w:r>
      <w:proofErr w:type="gramStart"/>
      <w:r w:rsidR="00621A66" w:rsidRPr="00621A66">
        <w:t>Trends in Cell Biology.</w:t>
      </w:r>
      <w:proofErr w:type="gramEnd"/>
      <w:r w:rsidR="00621A66" w:rsidRPr="00621A66">
        <w:t xml:space="preserve"> 10(2): 73-80.</w:t>
      </w:r>
    </w:p>
    <w:p w14:paraId="65C629A4" w14:textId="77777777" w:rsidR="00A44FAE" w:rsidRDefault="00A44FAE"/>
    <w:p w14:paraId="7E3856D6" w14:textId="77777777" w:rsidR="00A44FAE" w:rsidRDefault="00A44FAE">
      <w:r>
        <w:t>Ichikawa</w:t>
      </w:r>
      <w:r w:rsidR="00881130">
        <w:t xml:space="preserve"> S, </w:t>
      </w:r>
      <w:proofErr w:type="spellStart"/>
      <w:r w:rsidR="00881130">
        <w:t>Sakiyama</w:t>
      </w:r>
      <w:proofErr w:type="spellEnd"/>
      <w:r w:rsidR="00881130">
        <w:t xml:space="preserve"> H, Suzuki G, </w:t>
      </w:r>
      <w:proofErr w:type="spellStart"/>
      <w:r w:rsidR="00881130">
        <w:t>Hidari</w:t>
      </w:r>
      <w:proofErr w:type="spellEnd"/>
      <w:r w:rsidR="00881130">
        <w:t xml:space="preserve"> KI and </w:t>
      </w:r>
      <w:proofErr w:type="spellStart"/>
      <w:r w:rsidR="00881130">
        <w:t>Hirabayashi</w:t>
      </w:r>
      <w:proofErr w:type="spellEnd"/>
      <w:r w:rsidR="00881130">
        <w:t xml:space="preserve"> Y.</w:t>
      </w:r>
      <w:r>
        <w:t xml:space="preserve"> 1996</w:t>
      </w:r>
      <w:r w:rsidR="00881130">
        <w:t xml:space="preserve">. </w:t>
      </w:r>
      <w:proofErr w:type="spellStart"/>
      <w:r w:rsidR="00881130">
        <w:t>Expresion</w:t>
      </w:r>
      <w:proofErr w:type="spellEnd"/>
      <w:r w:rsidR="00881130">
        <w:t xml:space="preserve"> cloning of a </w:t>
      </w:r>
      <w:proofErr w:type="spellStart"/>
      <w:r w:rsidR="00881130">
        <w:t>cDNA</w:t>
      </w:r>
      <w:proofErr w:type="spellEnd"/>
      <w:r w:rsidR="00881130">
        <w:t xml:space="preserve"> for human </w:t>
      </w:r>
      <w:proofErr w:type="spellStart"/>
      <w:r w:rsidR="00881130">
        <w:t>ceramide</w:t>
      </w:r>
      <w:proofErr w:type="spellEnd"/>
      <w:r w:rsidR="00881130">
        <w:t xml:space="preserve"> </w:t>
      </w:r>
      <w:proofErr w:type="spellStart"/>
      <w:r w:rsidR="00881130">
        <w:t>glucosyltransferase</w:t>
      </w:r>
      <w:proofErr w:type="spellEnd"/>
      <w:r w:rsidR="00881130">
        <w:t xml:space="preserve"> that catalyzes the first glycosylation step of </w:t>
      </w:r>
      <w:proofErr w:type="spellStart"/>
      <w:r w:rsidR="00881130">
        <w:t>glycosphingolipid</w:t>
      </w:r>
      <w:proofErr w:type="spellEnd"/>
      <w:r w:rsidR="00881130">
        <w:t xml:space="preserve"> synthesis. PNAS. </w:t>
      </w:r>
      <w:proofErr w:type="gramStart"/>
      <w:r w:rsidR="00881130">
        <w:t xml:space="preserve">93: </w:t>
      </w:r>
      <w:r w:rsidR="0003715F">
        <w:t>4638-4643.</w:t>
      </w:r>
      <w:proofErr w:type="gramEnd"/>
    </w:p>
    <w:p w14:paraId="52683CE9" w14:textId="77777777" w:rsidR="00A44FAE" w:rsidRDefault="00A44FAE"/>
    <w:p w14:paraId="03F5A983" w14:textId="77777777" w:rsidR="00A44FAE" w:rsidRDefault="00A44FAE">
      <w:r>
        <w:t>Ichikawa</w:t>
      </w:r>
      <w:r w:rsidR="00881130">
        <w:t xml:space="preserve"> S and </w:t>
      </w:r>
      <w:proofErr w:type="spellStart"/>
      <w:r w:rsidR="00881130">
        <w:t>H</w:t>
      </w:r>
      <w:r>
        <w:t>irabayashi</w:t>
      </w:r>
      <w:proofErr w:type="spellEnd"/>
      <w:r w:rsidR="00881130">
        <w:t xml:space="preserve"> Y.</w:t>
      </w:r>
      <w:r>
        <w:t xml:space="preserve"> 1998</w:t>
      </w:r>
      <w:r w:rsidR="00881130">
        <w:t xml:space="preserve">. </w:t>
      </w:r>
      <w:proofErr w:type="spellStart"/>
      <w:proofErr w:type="gramStart"/>
      <w:r w:rsidR="00881130">
        <w:t>Glucosylceramide</w:t>
      </w:r>
      <w:proofErr w:type="spellEnd"/>
      <w:r w:rsidR="00881130">
        <w:t xml:space="preserve"> synthase and </w:t>
      </w:r>
      <w:proofErr w:type="spellStart"/>
      <w:r w:rsidR="00881130">
        <w:t>glycosphingolipid</w:t>
      </w:r>
      <w:proofErr w:type="spellEnd"/>
      <w:r w:rsidR="00881130">
        <w:t xml:space="preserve"> synthesis.</w:t>
      </w:r>
      <w:proofErr w:type="gramEnd"/>
      <w:r w:rsidR="00881130">
        <w:t xml:space="preserve"> </w:t>
      </w:r>
      <w:proofErr w:type="gramStart"/>
      <w:r w:rsidR="00881130">
        <w:t>Trends in Cell Biology.</w:t>
      </w:r>
      <w:proofErr w:type="gramEnd"/>
      <w:r w:rsidR="00881130">
        <w:t xml:space="preserve"> </w:t>
      </w:r>
      <w:proofErr w:type="gramStart"/>
      <w:r w:rsidR="00881130">
        <w:t>8: 198-202.</w:t>
      </w:r>
      <w:proofErr w:type="gramEnd"/>
    </w:p>
    <w:p w14:paraId="0274CB87" w14:textId="77777777" w:rsidR="00A44FAE" w:rsidRDefault="00A44FAE"/>
    <w:p w14:paraId="55B0B1B7" w14:textId="2E313E58" w:rsidR="00A44FAE" w:rsidRDefault="00A44FAE">
      <w:proofErr w:type="gramStart"/>
      <w:r>
        <w:t>Jones</w:t>
      </w:r>
      <w:r w:rsidR="0009215A">
        <w:t xml:space="preserve"> DT, Taylor WR, Thornton JM.</w:t>
      </w:r>
      <w:proofErr w:type="gramEnd"/>
      <w:r>
        <w:t xml:space="preserve"> 1992</w:t>
      </w:r>
      <w:r w:rsidR="0009215A">
        <w:t xml:space="preserve">. The rapid generation of mutation data matrices from protein sequences. </w:t>
      </w:r>
      <w:proofErr w:type="spellStart"/>
      <w:r w:rsidR="0009215A">
        <w:t>Comput</w:t>
      </w:r>
      <w:proofErr w:type="spellEnd"/>
      <w:r w:rsidR="0009215A">
        <w:t xml:space="preserve"> </w:t>
      </w:r>
      <w:proofErr w:type="spellStart"/>
      <w:r w:rsidR="0009215A">
        <w:t>Appl</w:t>
      </w:r>
      <w:proofErr w:type="spellEnd"/>
      <w:r w:rsidR="0009215A">
        <w:t xml:space="preserve"> </w:t>
      </w:r>
      <w:proofErr w:type="spellStart"/>
      <w:r w:rsidR="0009215A">
        <w:t>Biosci</w:t>
      </w:r>
      <w:proofErr w:type="spellEnd"/>
      <w:r w:rsidR="0009215A">
        <w:t xml:space="preserve">. </w:t>
      </w:r>
      <w:proofErr w:type="gramStart"/>
      <w:r w:rsidR="0009215A">
        <w:t>8: 275-282.</w:t>
      </w:r>
      <w:proofErr w:type="gramEnd"/>
    </w:p>
    <w:p w14:paraId="769E91BF" w14:textId="77777777" w:rsidR="00A44FAE" w:rsidRDefault="00A44FAE"/>
    <w:p w14:paraId="3C4A3C2E" w14:textId="77777777" w:rsidR="00A44FAE" w:rsidRDefault="00A44FAE">
      <w:proofErr w:type="spellStart"/>
      <w:r>
        <w:t>Kihara</w:t>
      </w:r>
      <w:proofErr w:type="spellEnd"/>
      <w:r w:rsidR="00881130">
        <w:t xml:space="preserve"> A and </w:t>
      </w:r>
      <w:r>
        <w:t>Igarashi</w:t>
      </w:r>
      <w:r w:rsidR="00881130">
        <w:t xml:space="preserve"> Y.</w:t>
      </w:r>
      <w:r>
        <w:t xml:space="preserve"> 2004</w:t>
      </w:r>
      <w:r w:rsidR="00881130">
        <w:t xml:space="preserve">. FVT-1 is a mammalian 3-Ketodihydrosphingosine </w:t>
      </w:r>
      <w:proofErr w:type="spellStart"/>
      <w:r w:rsidR="00881130">
        <w:t>Reductase</w:t>
      </w:r>
      <w:proofErr w:type="spellEnd"/>
      <w:r w:rsidR="00881130">
        <w:t xml:space="preserve"> with an active site that faces the cytosolic side of the endoplasmic reticulum membrane. </w:t>
      </w:r>
      <w:proofErr w:type="gramStart"/>
      <w:r w:rsidR="00881130">
        <w:t>The Journal of Biological Chemistry.</w:t>
      </w:r>
      <w:proofErr w:type="gramEnd"/>
      <w:r w:rsidR="00881130">
        <w:t xml:space="preserve"> </w:t>
      </w:r>
      <w:proofErr w:type="gramStart"/>
      <w:r w:rsidR="00881130">
        <w:t>279:49243-49250.</w:t>
      </w:r>
      <w:proofErr w:type="gramEnd"/>
    </w:p>
    <w:p w14:paraId="06F38ADA" w14:textId="77777777" w:rsidR="00A44FAE" w:rsidRDefault="00A44FAE"/>
    <w:p w14:paraId="48229461" w14:textId="3C2DF41D" w:rsidR="00A44FAE" w:rsidRDefault="00A44FAE">
      <w:r>
        <w:t>Koch</w:t>
      </w:r>
      <w:r w:rsidR="00187943">
        <w:t xml:space="preserve"> J, </w:t>
      </w:r>
      <w:proofErr w:type="spellStart"/>
      <w:r w:rsidR="00187943">
        <w:t>G</w:t>
      </w:r>
      <w:r w:rsidR="00187943">
        <w:rPr>
          <w:rFonts w:ascii="Cambria" w:hAnsi="Cambria"/>
        </w:rPr>
        <w:t>ä</w:t>
      </w:r>
      <w:r w:rsidR="00187943">
        <w:t>rtner</w:t>
      </w:r>
      <w:proofErr w:type="spellEnd"/>
      <w:r w:rsidR="00187943">
        <w:t xml:space="preserve"> S, Li C-M, </w:t>
      </w:r>
      <w:proofErr w:type="spellStart"/>
      <w:r w:rsidR="00187943">
        <w:t>Quintern</w:t>
      </w:r>
      <w:proofErr w:type="spellEnd"/>
      <w:r w:rsidR="00187943">
        <w:t xml:space="preserve"> LE, Bernardo K, </w:t>
      </w:r>
      <w:proofErr w:type="spellStart"/>
      <w:r w:rsidR="00187943">
        <w:t>Levran</w:t>
      </w:r>
      <w:proofErr w:type="spellEnd"/>
      <w:r w:rsidR="00187943">
        <w:t xml:space="preserve"> O, Schnabel D, </w:t>
      </w:r>
      <w:proofErr w:type="spellStart"/>
      <w:r w:rsidR="00187943">
        <w:t>Desnick</w:t>
      </w:r>
      <w:proofErr w:type="spellEnd"/>
      <w:r w:rsidR="00187943">
        <w:t xml:space="preserve"> RJ, </w:t>
      </w:r>
      <w:proofErr w:type="spellStart"/>
      <w:r w:rsidR="00187943">
        <w:t>Schuchman</w:t>
      </w:r>
      <w:proofErr w:type="spellEnd"/>
      <w:r w:rsidR="00187943">
        <w:t xml:space="preserve"> EH, and </w:t>
      </w:r>
      <w:proofErr w:type="spellStart"/>
      <w:r w:rsidR="00187943">
        <w:t>Sandhoff</w:t>
      </w:r>
      <w:proofErr w:type="spellEnd"/>
      <w:r w:rsidR="00187943">
        <w:t xml:space="preserve"> K.</w:t>
      </w:r>
      <w:r>
        <w:t xml:space="preserve"> 1996</w:t>
      </w:r>
      <w:r w:rsidR="00187943">
        <w:t xml:space="preserve">. Molecular cloning and characterization of a full-length complementary DNA encoding human acid </w:t>
      </w:r>
      <w:proofErr w:type="spellStart"/>
      <w:r w:rsidR="00187943">
        <w:t>ceramidase</w:t>
      </w:r>
      <w:proofErr w:type="spellEnd"/>
      <w:r w:rsidR="00187943">
        <w:t xml:space="preserve">: identification of the first molecular lesion causing Farber Disease. </w:t>
      </w:r>
      <w:proofErr w:type="gramStart"/>
      <w:r w:rsidR="00187943">
        <w:t>The Journal of Biological Chemistry.</w:t>
      </w:r>
      <w:proofErr w:type="gramEnd"/>
      <w:r w:rsidR="00187943">
        <w:t xml:space="preserve"> </w:t>
      </w:r>
      <w:proofErr w:type="gramStart"/>
      <w:r w:rsidR="00187943">
        <w:t>271: 33110-33115.</w:t>
      </w:r>
      <w:proofErr w:type="gramEnd"/>
    </w:p>
    <w:p w14:paraId="71A31624" w14:textId="77777777" w:rsidR="00A44FAE" w:rsidRDefault="00A44FAE"/>
    <w:p w14:paraId="1895592B" w14:textId="09CA9703" w:rsidR="00A44FAE" w:rsidRPr="00621A66" w:rsidRDefault="00A44FAE">
      <w:proofErr w:type="spellStart"/>
      <w:r w:rsidRPr="00621A66">
        <w:t>Labreuche</w:t>
      </w:r>
      <w:proofErr w:type="spellEnd"/>
      <w:r w:rsidR="00621A66" w:rsidRPr="00621A66">
        <w:t xml:space="preserve"> Y, </w:t>
      </w:r>
      <w:proofErr w:type="spellStart"/>
      <w:r w:rsidR="00621A66" w:rsidRPr="00621A66">
        <w:t>Soudant</w:t>
      </w:r>
      <w:proofErr w:type="spellEnd"/>
      <w:r w:rsidR="00621A66" w:rsidRPr="00621A66">
        <w:t xml:space="preserve"> P, </w:t>
      </w:r>
      <w:proofErr w:type="spellStart"/>
      <w:r w:rsidR="00621A66" w:rsidRPr="00621A66">
        <w:t>Goncalves</w:t>
      </w:r>
      <w:proofErr w:type="spellEnd"/>
      <w:r w:rsidR="00621A66" w:rsidRPr="00621A66">
        <w:t xml:space="preserve"> M, Lambert C, and Nicolas J-L.</w:t>
      </w:r>
      <w:r w:rsidRPr="00621A66">
        <w:t xml:space="preserve"> 2006</w:t>
      </w:r>
      <w:r w:rsidR="0009215A" w:rsidRPr="00621A66">
        <w:t xml:space="preserve">. Effects of extracellular products from the pathogenic </w:t>
      </w:r>
      <w:r w:rsidR="0009215A" w:rsidRPr="00621A66">
        <w:rPr>
          <w:i/>
        </w:rPr>
        <w:t xml:space="preserve">Vibrio </w:t>
      </w:r>
      <w:proofErr w:type="spellStart"/>
      <w:r w:rsidR="0009215A" w:rsidRPr="00621A66">
        <w:rPr>
          <w:i/>
        </w:rPr>
        <w:t>aestuarianus</w:t>
      </w:r>
      <w:proofErr w:type="spellEnd"/>
      <w:r w:rsidR="0009215A" w:rsidRPr="00621A66">
        <w:t xml:space="preserve"> strain 01/32 on lethality and cellular immune responses of the oyster </w:t>
      </w:r>
      <w:proofErr w:type="spellStart"/>
      <w:r w:rsidR="0009215A" w:rsidRPr="00621A66">
        <w:rPr>
          <w:i/>
        </w:rPr>
        <w:t>Crassostrea</w:t>
      </w:r>
      <w:proofErr w:type="spellEnd"/>
      <w:r w:rsidR="0009215A" w:rsidRPr="00621A66">
        <w:rPr>
          <w:i/>
        </w:rPr>
        <w:t xml:space="preserve"> </w:t>
      </w:r>
      <w:proofErr w:type="spellStart"/>
      <w:r w:rsidR="0009215A" w:rsidRPr="00621A66">
        <w:rPr>
          <w:i/>
        </w:rPr>
        <w:t>gigas</w:t>
      </w:r>
      <w:proofErr w:type="spellEnd"/>
      <w:r w:rsidR="0009215A" w:rsidRPr="00621A66">
        <w:t>.</w:t>
      </w:r>
      <w:r w:rsidR="00621A66" w:rsidRPr="00621A66">
        <w:t xml:space="preserve"> </w:t>
      </w:r>
      <w:proofErr w:type="gramStart"/>
      <w:r w:rsidR="00621A66" w:rsidRPr="00621A66">
        <w:t>Developmental &amp; Comparative Immunology.</w:t>
      </w:r>
      <w:proofErr w:type="gramEnd"/>
      <w:r w:rsidR="00621A66" w:rsidRPr="00621A66">
        <w:t xml:space="preserve"> 30(4): 367-379.</w:t>
      </w:r>
    </w:p>
    <w:p w14:paraId="64D4E17E" w14:textId="77777777" w:rsidR="00621A66" w:rsidRPr="00621A66" w:rsidRDefault="00621A66"/>
    <w:p w14:paraId="55DB899F" w14:textId="7DF66215" w:rsidR="00621A66" w:rsidRPr="00621A66" w:rsidRDefault="00621A66">
      <w:r w:rsidRPr="00621A66">
        <w:t xml:space="preserve">Larkin MA, </w:t>
      </w:r>
      <w:proofErr w:type="spellStart"/>
      <w:r w:rsidRPr="00621A66">
        <w:t>Blackshields</w:t>
      </w:r>
      <w:proofErr w:type="spellEnd"/>
      <w:r w:rsidRPr="00621A66">
        <w:t xml:space="preserve"> G, Brown NP, </w:t>
      </w:r>
      <w:proofErr w:type="spellStart"/>
      <w:r w:rsidRPr="00621A66">
        <w:t>Chenna</w:t>
      </w:r>
      <w:proofErr w:type="spellEnd"/>
      <w:r w:rsidRPr="00621A66">
        <w:t xml:space="preserve"> R, </w:t>
      </w:r>
      <w:proofErr w:type="spellStart"/>
      <w:r w:rsidRPr="00621A66">
        <w:t>McGettigan</w:t>
      </w:r>
      <w:proofErr w:type="spellEnd"/>
      <w:r w:rsidRPr="00621A66">
        <w:t xml:space="preserve"> PA, </w:t>
      </w:r>
      <w:proofErr w:type="spellStart"/>
      <w:r w:rsidRPr="00621A66">
        <w:t>McWilliam</w:t>
      </w:r>
      <w:proofErr w:type="spellEnd"/>
      <w:r w:rsidRPr="00621A66">
        <w:t xml:space="preserve"> H, </w:t>
      </w:r>
      <w:proofErr w:type="spellStart"/>
      <w:r w:rsidRPr="00621A66">
        <w:t>Valentin</w:t>
      </w:r>
      <w:proofErr w:type="spellEnd"/>
      <w:r w:rsidRPr="00621A66">
        <w:t xml:space="preserve"> F, Wallace IM, </w:t>
      </w:r>
      <w:proofErr w:type="spellStart"/>
      <w:r w:rsidRPr="00621A66">
        <w:t>Wilm</w:t>
      </w:r>
      <w:proofErr w:type="spellEnd"/>
      <w:r w:rsidRPr="00621A66">
        <w:t xml:space="preserve"> A, Lopez R, Thompson JD, Gibson TJ, Higgins DF. 2007. </w:t>
      </w:r>
      <w:proofErr w:type="spellStart"/>
      <w:r w:rsidRPr="00621A66">
        <w:t>Clustal</w:t>
      </w:r>
      <w:proofErr w:type="spellEnd"/>
      <w:r w:rsidRPr="00621A66">
        <w:t xml:space="preserve"> W and </w:t>
      </w:r>
      <w:proofErr w:type="spellStart"/>
      <w:r w:rsidRPr="00621A66">
        <w:t>Clustal</w:t>
      </w:r>
      <w:proofErr w:type="spellEnd"/>
      <w:r w:rsidRPr="00621A66">
        <w:t xml:space="preserve"> X version 2.0. Bioinformatics. </w:t>
      </w:r>
      <w:proofErr w:type="gramStart"/>
      <w:r w:rsidRPr="00621A66">
        <w:t>23: 2947-2948.</w:t>
      </w:r>
      <w:proofErr w:type="gramEnd"/>
    </w:p>
    <w:p w14:paraId="348A844A" w14:textId="77777777" w:rsidR="00A44FAE" w:rsidRDefault="00A44FAE"/>
    <w:p w14:paraId="4101D12A" w14:textId="6BD1F6F8" w:rsidR="00A44FAE" w:rsidRPr="00621A66" w:rsidRDefault="00A44FAE">
      <w:r w:rsidRPr="00621A66">
        <w:t>Lee</w:t>
      </w:r>
      <w:r w:rsidR="00621A66" w:rsidRPr="00621A66">
        <w:t xml:space="preserve"> Y, De </w:t>
      </w:r>
      <w:proofErr w:type="spellStart"/>
      <w:r w:rsidR="00621A66" w:rsidRPr="00621A66">
        <w:t>Zoysa</w:t>
      </w:r>
      <w:proofErr w:type="spellEnd"/>
      <w:r w:rsidR="00621A66" w:rsidRPr="00621A66">
        <w:t xml:space="preserve"> M, </w:t>
      </w:r>
      <w:proofErr w:type="spellStart"/>
      <w:r w:rsidR="00621A66" w:rsidRPr="00621A66">
        <w:t>Whang</w:t>
      </w:r>
      <w:proofErr w:type="spellEnd"/>
      <w:r w:rsidR="00621A66" w:rsidRPr="00621A66">
        <w:t xml:space="preserve"> I, Lee S, Kim Y, Oh C, Choi CY, Y S-Y, and Lee J. 2011</w:t>
      </w:r>
      <w:r w:rsidR="00111007" w:rsidRPr="00621A66">
        <w:t xml:space="preserve">.  </w:t>
      </w:r>
      <w:proofErr w:type="spellStart"/>
      <w:r w:rsidR="00111007" w:rsidRPr="00621A66">
        <w:t>Molluscan</w:t>
      </w:r>
      <w:proofErr w:type="spellEnd"/>
      <w:r w:rsidR="00111007" w:rsidRPr="00621A66">
        <w:t xml:space="preserve"> death effector domain (DED)-containing caspase-8 gene from disk abalone (</w:t>
      </w:r>
      <w:proofErr w:type="spellStart"/>
      <w:r w:rsidR="00111007" w:rsidRPr="00621A66">
        <w:rPr>
          <w:i/>
        </w:rPr>
        <w:t>Haliotis</w:t>
      </w:r>
      <w:proofErr w:type="spellEnd"/>
      <w:r w:rsidR="00111007" w:rsidRPr="00621A66">
        <w:rPr>
          <w:i/>
        </w:rPr>
        <w:t xml:space="preserve"> discus </w:t>
      </w:r>
      <w:proofErr w:type="spellStart"/>
      <w:r w:rsidR="00111007" w:rsidRPr="00621A66">
        <w:rPr>
          <w:i/>
        </w:rPr>
        <w:t>discus</w:t>
      </w:r>
      <w:proofErr w:type="spellEnd"/>
      <w:r w:rsidR="00111007" w:rsidRPr="00621A66">
        <w:t>): Molecular characterization and expression analysis.</w:t>
      </w:r>
      <w:r w:rsidR="00621A66" w:rsidRPr="00621A66">
        <w:t xml:space="preserve"> </w:t>
      </w:r>
      <w:proofErr w:type="gramStart"/>
      <w:r w:rsidR="00621A66" w:rsidRPr="00621A66">
        <w:t>Fish &amp; Shellfish Immunology.</w:t>
      </w:r>
      <w:proofErr w:type="gramEnd"/>
      <w:r w:rsidR="00621A66" w:rsidRPr="00621A66">
        <w:t xml:space="preserve"> 30(2): 480-487.</w:t>
      </w:r>
    </w:p>
    <w:p w14:paraId="7DC220A1" w14:textId="77777777" w:rsidR="00A44FAE" w:rsidRDefault="00A44FAE"/>
    <w:p w14:paraId="1B6AC1AB" w14:textId="3BEB1A32" w:rsidR="00A44FAE" w:rsidRDefault="00A44FAE">
      <w:r>
        <w:t>Li</w:t>
      </w:r>
      <w:r w:rsidR="00950AF0">
        <w:t xml:space="preserve"> C-M, Park J-H, He X, Levy B, Chen F, Arai K, Adler DA, </w:t>
      </w:r>
      <w:proofErr w:type="spellStart"/>
      <w:r w:rsidR="00950AF0">
        <w:t>Disteche</w:t>
      </w:r>
      <w:proofErr w:type="spellEnd"/>
      <w:r w:rsidR="00950AF0">
        <w:t xml:space="preserve"> CM, Koch J, </w:t>
      </w:r>
      <w:proofErr w:type="spellStart"/>
      <w:r w:rsidR="00950AF0">
        <w:t>Sandhoff</w:t>
      </w:r>
      <w:proofErr w:type="spellEnd"/>
      <w:r w:rsidR="00950AF0">
        <w:t xml:space="preserve"> K, and </w:t>
      </w:r>
      <w:proofErr w:type="spellStart"/>
      <w:r w:rsidR="00950AF0">
        <w:t>Schuchman</w:t>
      </w:r>
      <w:proofErr w:type="spellEnd"/>
      <w:r w:rsidR="00950AF0">
        <w:t xml:space="preserve"> EH.</w:t>
      </w:r>
      <w:r>
        <w:t xml:space="preserve"> 1999</w:t>
      </w:r>
      <w:r w:rsidR="00950AF0">
        <w:t xml:space="preserve">. The Human acid </w:t>
      </w:r>
      <w:proofErr w:type="spellStart"/>
      <w:r w:rsidR="00950AF0">
        <w:t>ceramidase</w:t>
      </w:r>
      <w:proofErr w:type="spellEnd"/>
      <w:r w:rsidR="00950AF0">
        <w:t xml:space="preserve"> gene (ASAH): structure, chromosomal location, mutation analysis, and expression</w:t>
      </w:r>
      <w:r w:rsidR="00265522">
        <w:t xml:space="preserve">. Genomics. </w:t>
      </w:r>
      <w:proofErr w:type="gramStart"/>
      <w:r w:rsidR="00265522">
        <w:t>62: 223-231.</w:t>
      </w:r>
      <w:proofErr w:type="gramEnd"/>
    </w:p>
    <w:p w14:paraId="350FBEE6" w14:textId="77777777" w:rsidR="007B6EDA" w:rsidRDefault="007B6EDA"/>
    <w:p w14:paraId="32ABB161" w14:textId="652D978D" w:rsidR="007B6EDA" w:rsidRPr="00A1330F" w:rsidRDefault="007B6EDA" w:rsidP="007B6EDA">
      <w:r>
        <w:t>Marie</w:t>
      </w:r>
      <w:r w:rsidR="00703C6E">
        <w:t xml:space="preserve"> V, </w:t>
      </w:r>
      <w:proofErr w:type="spellStart"/>
      <w:r w:rsidR="00703C6E">
        <w:t>Bonzalez</w:t>
      </w:r>
      <w:proofErr w:type="spellEnd"/>
      <w:r w:rsidR="00703C6E">
        <w:t xml:space="preserve"> P, </w:t>
      </w:r>
      <w:proofErr w:type="spellStart"/>
      <w:r w:rsidR="00703C6E">
        <w:t>Baudrimont</w:t>
      </w:r>
      <w:proofErr w:type="spellEnd"/>
      <w:r w:rsidR="00703C6E">
        <w:t xml:space="preserve"> M, </w:t>
      </w:r>
      <w:proofErr w:type="spellStart"/>
      <w:r w:rsidR="00703C6E">
        <w:t>Boutet</w:t>
      </w:r>
      <w:proofErr w:type="spellEnd"/>
      <w:r w:rsidR="00703C6E">
        <w:t xml:space="preserve"> I, Moraga D, </w:t>
      </w:r>
      <w:proofErr w:type="spellStart"/>
      <w:r w:rsidR="00703C6E">
        <w:t>Bourdineaud</w:t>
      </w:r>
      <w:proofErr w:type="spellEnd"/>
      <w:r w:rsidR="00703C6E">
        <w:t xml:space="preserve"> J-P, and </w:t>
      </w:r>
      <w:proofErr w:type="spellStart"/>
      <w:r w:rsidR="00703C6E">
        <w:t>Boudou</w:t>
      </w:r>
      <w:proofErr w:type="spellEnd"/>
      <w:r w:rsidR="00703C6E">
        <w:t xml:space="preserve"> A.</w:t>
      </w:r>
      <w:r>
        <w:t xml:space="preserve"> 2009</w:t>
      </w:r>
      <w:proofErr w:type="gramStart"/>
      <w:r w:rsidR="00703C6E">
        <w:t>.</w:t>
      </w:r>
      <w:r>
        <w:t>.</w:t>
      </w:r>
      <w:proofErr w:type="gramEnd"/>
      <w:r>
        <w:t xml:space="preserve"> </w:t>
      </w:r>
      <w:proofErr w:type="spellStart"/>
      <w:r>
        <w:t>Metallothionein</w:t>
      </w:r>
      <w:proofErr w:type="spellEnd"/>
      <w:r>
        <w:t xml:space="preserve"> gene expression and protein levels in triploid and diploid</w:t>
      </w:r>
      <w:r w:rsidR="00703C6E">
        <w:t xml:space="preserve"> oysters</w:t>
      </w:r>
      <w:r>
        <w:t xml:space="preserve"> </w:t>
      </w:r>
      <w:r w:rsidRPr="007B6EDA">
        <w:rPr>
          <w:i/>
        </w:rPr>
        <w:t>C.</w:t>
      </w:r>
      <w:r w:rsidR="00703C6E">
        <w:rPr>
          <w:i/>
        </w:rPr>
        <w:t xml:space="preserve"> </w:t>
      </w:r>
      <w:proofErr w:type="spellStart"/>
      <w:r w:rsidR="00703C6E">
        <w:rPr>
          <w:i/>
        </w:rPr>
        <w:t>gigas</w:t>
      </w:r>
      <w:proofErr w:type="spellEnd"/>
      <w:r w:rsidR="00703C6E">
        <w:t xml:space="preserve"> after exposure to cadmium and zinc. Environmental Toxicology and Chemistry. 25(2): 412-418.</w:t>
      </w:r>
      <w:r w:rsidRPr="007B6EDA">
        <w:rPr>
          <w:i/>
        </w:rPr>
        <w:t xml:space="preserve"> </w:t>
      </w:r>
    </w:p>
    <w:p w14:paraId="381B5F69" w14:textId="77777777" w:rsidR="007B6EDA" w:rsidRDefault="007B6EDA"/>
    <w:p w14:paraId="6994764A" w14:textId="77777777" w:rsidR="00A44FAE" w:rsidRDefault="00A44FAE"/>
    <w:p w14:paraId="7F8AE56C" w14:textId="15622E48" w:rsidR="00A44FAE" w:rsidRDefault="00A44FAE">
      <w:proofErr w:type="gramStart"/>
      <w:r>
        <w:t>Merrill</w:t>
      </w:r>
      <w:r w:rsidR="00B4370D">
        <w:t xml:space="preserve"> AH, Nixon DW, and Williams RD.</w:t>
      </w:r>
      <w:r>
        <w:t xml:space="preserve"> 1985</w:t>
      </w:r>
      <w:r w:rsidR="00B4370D">
        <w:t>.</w:t>
      </w:r>
      <w:proofErr w:type="gramEnd"/>
      <w:r w:rsidR="00B4370D">
        <w:t xml:space="preserve"> </w:t>
      </w:r>
      <w:proofErr w:type="gramStart"/>
      <w:r w:rsidR="00B4370D">
        <w:t xml:space="preserve">Activities of serine </w:t>
      </w:r>
      <w:proofErr w:type="spellStart"/>
      <w:r w:rsidR="00B4370D">
        <w:t>palmitoyltransferase</w:t>
      </w:r>
      <w:proofErr w:type="spellEnd"/>
      <w:r w:rsidR="00B4370D">
        <w:t xml:space="preserve"> (3-ketosphinganine synthase) in </w:t>
      </w:r>
      <w:proofErr w:type="spellStart"/>
      <w:r w:rsidR="00B4370D">
        <w:t>microsomes</w:t>
      </w:r>
      <w:proofErr w:type="spellEnd"/>
      <w:r w:rsidR="00B4370D">
        <w:t xml:space="preserve"> from different rat tissues.</w:t>
      </w:r>
      <w:proofErr w:type="gramEnd"/>
      <w:r w:rsidR="00B4370D">
        <w:t xml:space="preserve"> </w:t>
      </w:r>
      <w:proofErr w:type="gramStart"/>
      <w:r w:rsidR="00B4370D">
        <w:t>Journal of Lipid Research.</w:t>
      </w:r>
      <w:proofErr w:type="gramEnd"/>
      <w:r w:rsidR="00B4370D">
        <w:t xml:space="preserve"> </w:t>
      </w:r>
      <w:proofErr w:type="gramStart"/>
      <w:r w:rsidR="00B4370D">
        <w:t>26: 617-622.</w:t>
      </w:r>
      <w:proofErr w:type="gramEnd"/>
    </w:p>
    <w:p w14:paraId="0E9059B2" w14:textId="77777777" w:rsidR="00A44FAE" w:rsidRDefault="00A44FAE"/>
    <w:p w14:paraId="52CDC613" w14:textId="493DCF1B" w:rsidR="00A44FAE" w:rsidRDefault="00A44FAE">
      <w:proofErr w:type="spellStart"/>
      <w:r>
        <w:t>Okino</w:t>
      </w:r>
      <w:proofErr w:type="spellEnd"/>
      <w:r w:rsidR="00B4370D">
        <w:t xml:space="preserve"> N, He X, </w:t>
      </w:r>
      <w:proofErr w:type="spellStart"/>
      <w:r w:rsidR="00B4370D">
        <w:t>Gatt</w:t>
      </w:r>
      <w:proofErr w:type="spellEnd"/>
      <w:r w:rsidR="00B4370D">
        <w:t xml:space="preserve"> S, </w:t>
      </w:r>
      <w:proofErr w:type="spellStart"/>
      <w:r w:rsidR="00B4370D">
        <w:t>Sandhoff</w:t>
      </w:r>
      <w:proofErr w:type="spellEnd"/>
      <w:r w:rsidR="00B4370D">
        <w:t xml:space="preserve"> K. Ito M, and </w:t>
      </w:r>
      <w:proofErr w:type="spellStart"/>
      <w:r w:rsidR="00B4370D">
        <w:t>Schuchman</w:t>
      </w:r>
      <w:proofErr w:type="spellEnd"/>
      <w:r w:rsidR="00B4370D">
        <w:t xml:space="preserve"> EH.</w:t>
      </w:r>
      <w:r>
        <w:t xml:space="preserve"> 2003</w:t>
      </w:r>
      <w:r w:rsidR="00B4370D">
        <w:t xml:space="preserve">. The reverse activity of human acid </w:t>
      </w:r>
      <w:proofErr w:type="spellStart"/>
      <w:r w:rsidR="00B4370D">
        <w:t>ceramidase</w:t>
      </w:r>
      <w:proofErr w:type="spellEnd"/>
      <w:r w:rsidR="00B4370D">
        <w:t xml:space="preserve">. </w:t>
      </w:r>
      <w:proofErr w:type="gramStart"/>
      <w:r w:rsidR="00B4370D">
        <w:t>The Journal of Biological Chemistry.</w:t>
      </w:r>
      <w:proofErr w:type="gramEnd"/>
      <w:r w:rsidR="00B4370D">
        <w:t xml:space="preserve"> </w:t>
      </w:r>
      <w:proofErr w:type="gramStart"/>
      <w:r w:rsidR="00B4370D">
        <w:t>278: 29948-29953.</w:t>
      </w:r>
      <w:proofErr w:type="gramEnd"/>
    </w:p>
    <w:p w14:paraId="3B349A86" w14:textId="77777777" w:rsidR="00A44FAE" w:rsidRDefault="00A44FAE"/>
    <w:p w14:paraId="6C18D56D" w14:textId="79FBD091" w:rsidR="00A44FAE" w:rsidRPr="00621A66" w:rsidRDefault="00A44FAE">
      <w:proofErr w:type="gramStart"/>
      <w:r w:rsidRPr="00621A66">
        <w:t>Perry</w:t>
      </w:r>
      <w:r w:rsidR="00621A66" w:rsidRPr="00621A66">
        <w:t xml:space="preserve"> DK</w:t>
      </w:r>
      <w:r w:rsidRPr="00621A66">
        <w:t xml:space="preserve"> 2002</w:t>
      </w:r>
      <w:r w:rsidR="00703C6E" w:rsidRPr="00621A66">
        <w:t>.</w:t>
      </w:r>
      <w:proofErr w:type="gramEnd"/>
      <w:r w:rsidR="00703C6E" w:rsidRPr="00621A66">
        <w:t xml:space="preserve"> Serine </w:t>
      </w:r>
      <w:proofErr w:type="spellStart"/>
      <w:r w:rsidR="00703C6E" w:rsidRPr="00621A66">
        <w:t>palmitoyltransferase</w:t>
      </w:r>
      <w:proofErr w:type="spellEnd"/>
      <w:r w:rsidR="00703C6E" w:rsidRPr="00621A66">
        <w:t xml:space="preserve">: role in apoptotic de novo </w:t>
      </w:r>
      <w:proofErr w:type="spellStart"/>
      <w:r w:rsidR="00703C6E" w:rsidRPr="00621A66">
        <w:t>ceramide</w:t>
      </w:r>
      <w:proofErr w:type="spellEnd"/>
      <w:r w:rsidR="00703C6E" w:rsidRPr="00621A66">
        <w:t xml:space="preserve"> synthesis and other stress responses.</w:t>
      </w:r>
      <w:r w:rsidR="00621A66" w:rsidRPr="00621A66">
        <w:t xml:space="preserve"> </w:t>
      </w:r>
      <w:proofErr w:type="spellStart"/>
      <w:r w:rsidR="00621A66" w:rsidRPr="00621A66">
        <w:t>Biochimica</w:t>
      </w:r>
      <w:proofErr w:type="spellEnd"/>
      <w:r w:rsidR="00621A66" w:rsidRPr="00621A66">
        <w:t xml:space="preserve"> </w:t>
      </w:r>
      <w:proofErr w:type="gramStart"/>
      <w:r w:rsidR="00621A66" w:rsidRPr="00621A66">
        <w:t>et</w:t>
      </w:r>
      <w:proofErr w:type="gramEnd"/>
      <w:r w:rsidR="00621A66" w:rsidRPr="00621A66">
        <w:t xml:space="preserve"> </w:t>
      </w:r>
      <w:proofErr w:type="spellStart"/>
      <w:r w:rsidR="00621A66" w:rsidRPr="00621A66">
        <w:t>Biophysica</w:t>
      </w:r>
      <w:proofErr w:type="spellEnd"/>
      <w:r w:rsidR="00621A66" w:rsidRPr="00621A66">
        <w:t xml:space="preserve"> </w:t>
      </w:r>
      <w:proofErr w:type="spellStart"/>
      <w:r w:rsidR="00621A66" w:rsidRPr="00621A66">
        <w:t>Acta</w:t>
      </w:r>
      <w:proofErr w:type="spellEnd"/>
      <w:r w:rsidR="00621A66" w:rsidRPr="00621A66">
        <w:t xml:space="preserve"> – Molecular and Cell Biology of Lipids. 1585(2-3): 146-152.</w:t>
      </w:r>
    </w:p>
    <w:p w14:paraId="0FC0B322" w14:textId="77777777" w:rsidR="00A44FAE" w:rsidRDefault="00A44FAE"/>
    <w:p w14:paraId="6EA4CEA1" w14:textId="0E5A0E05" w:rsidR="00A44FAE" w:rsidRPr="00621A66" w:rsidRDefault="00A44FAE">
      <w:r w:rsidRPr="00621A66">
        <w:t>Perry</w:t>
      </w:r>
      <w:r w:rsidR="00621A66" w:rsidRPr="00621A66">
        <w:t xml:space="preserve"> DK, </w:t>
      </w:r>
      <w:proofErr w:type="spellStart"/>
      <w:r w:rsidR="00621A66" w:rsidRPr="00621A66">
        <w:t>Bielawska</w:t>
      </w:r>
      <w:proofErr w:type="spellEnd"/>
      <w:r w:rsidR="00621A66" w:rsidRPr="00621A66">
        <w:t xml:space="preserve"> A, and </w:t>
      </w:r>
      <w:proofErr w:type="spellStart"/>
      <w:r w:rsidR="00621A66" w:rsidRPr="00621A66">
        <w:t>Hannun</w:t>
      </w:r>
      <w:proofErr w:type="spellEnd"/>
      <w:r w:rsidR="00621A66" w:rsidRPr="00621A66">
        <w:t xml:space="preserve"> YA</w:t>
      </w:r>
      <w:proofErr w:type="gramStart"/>
      <w:r w:rsidR="00621A66" w:rsidRPr="00621A66">
        <w:t>.</w:t>
      </w:r>
      <w:r w:rsidRPr="00621A66">
        <w:t>.</w:t>
      </w:r>
      <w:proofErr w:type="gramEnd"/>
      <w:r w:rsidRPr="00621A66">
        <w:t xml:space="preserve"> 2000</w:t>
      </w:r>
      <w:r w:rsidR="00703C6E" w:rsidRPr="00621A66">
        <w:t xml:space="preserve">. Quantitative determination of </w:t>
      </w:r>
      <w:proofErr w:type="spellStart"/>
      <w:r w:rsidR="00703C6E" w:rsidRPr="00621A66">
        <w:t>cer</w:t>
      </w:r>
      <w:r w:rsidR="00621A66" w:rsidRPr="00621A66">
        <w:t>amide</w:t>
      </w:r>
      <w:proofErr w:type="spellEnd"/>
      <w:r w:rsidR="00621A66" w:rsidRPr="00621A66">
        <w:t xml:space="preserve"> using </w:t>
      </w:r>
      <w:proofErr w:type="spellStart"/>
      <w:r w:rsidR="00621A66" w:rsidRPr="00621A66">
        <w:t>diglyceride</w:t>
      </w:r>
      <w:proofErr w:type="spellEnd"/>
      <w:r w:rsidR="00621A66" w:rsidRPr="00621A66">
        <w:t xml:space="preserve"> kinase. </w:t>
      </w:r>
      <w:proofErr w:type="gramStart"/>
      <w:r w:rsidR="00621A66" w:rsidRPr="00621A66">
        <w:t>Methods in Enzymology.</w:t>
      </w:r>
      <w:proofErr w:type="gramEnd"/>
      <w:r w:rsidR="00621A66" w:rsidRPr="00621A66">
        <w:t xml:space="preserve"> </w:t>
      </w:r>
      <w:proofErr w:type="gramStart"/>
      <w:r w:rsidR="00621A66" w:rsidRPr="00621A66">
        <w:t>312: 22-31.</w:t>
      </w:r>
      <w:proofErr w:type="gramEnd"/>
    </w:p>
    <w:p w14:paraId="4397E7EE" w14:textId="77777777" w:rsidR="00A44FAE" w:rsidRDefault="00A44FAE"/>
    <w:p w14:paraId="35A96F9A" w14:textId="499A0495" w:rsidR="00A44FAE" w:rsidRPr="00187943" w:rsidRDefault="00A44FAE">
      <w:r>
        <w:t>Romero</w:t>
      </w:r>
      <w:r w:rsidR="00187943">
        <w:t xml:space="preserve"> A, </w:t>
      </w:r>
      <w:proofErr w:type="spellStart"/>
      <w:r w:rsidR="00187943">
        <w:t>Estévez-Calvar</w:t>
      </w:r>
      <w:proofErr w:type="spellEnd"/>
      <w:r w:rsidR="00187943">
        <w:t xml:space="preserve"> N, Dios S, </w:t>
      </w:r>
      <w:proofErr w:type="spellStart"/>
      <w:r w:rsidR="00187943">
        <w:t>Figueras</w:t>
      </w:r>
      <w:proofErr w:type="spellEnd"/>
      <w:r w:rsidR="00187943">
        <w:t xml:space="preserve"> A, and </w:t>
      </w:r>
      <w:proofErr w:type="spellStart"/>
      <w:r w:rsidR="00187943">
        <w:t>Novoa</w:t>
      </w:r>
      <w:proofErr w:type="spellEnd"/>
      <w:r w:rsidR="00187943">
        <w:t xml:space="preserve"> B.</w:t>
      </w:r>
      <w:r>
        <w:t xml:space="preserve"> 2011</w:t>
      </w:r>
      <w:r w:rsidR="00187943">
        <w:t xml:space="preserve">. New insights into the apoptotic process in mollusks: characterization of </w:t>
      </w:r>
      <w:proofErr w:type="spellStart"/>
      <w:r w:rsidR="00187943">
        <w:t>caspase</w:t>
      </w:r>
      <w:proofErr w:type="spellEnd"/>
      <w:r w:rsidR="00187943">
        <w:t xml:space="preserve"> genes in </w:t>
      </w:r>
      <w:proofErr w:type="spellStart"/>
      <w:r w:rsidR="00187943">
        <w:rPr>
          <w:i/>
        </w:rPr>
        <w:t>Mytilus</w:t>
      </w:r>
      <w:proofErr w:type="spellEnd"/>
      <w:r w:rsidR="00187943">
        <w:rPr>
          <w:i/>
        </w:rPr>
        <w:t xml:space="preserve"> </w:t>
      </w:r>
      <w:proofErr w:type="spellStart"/>
      <w:r w:rsidR="00187943">
        <w:rPr>
          <w:i/>
        </w:rPr>
        <w:t>galloprovincialis</w:t>
      </w:r>
      <w:proofErr w:type="spellEnd"/>
      <w:r w:rsidR="00111007">
        <w:t xml:space="preserve">. </w:t>
      </w:r>
      <w:proofErr w:type="spellStart"/>
      <w:r w:rsidR="00111007">
        <w:t>PLoS</w:t>
      </w:r>
      <w:proofErr w:type="spellEnd"/>
      <w:r w:rsidR="00111007">
        <w:t xml:space="preserve"> ONE. 6:e17003. </w:t>
      </w:r>
      <w:proofErr w:type="gramStart"/>
      <w:r w:rsidR="00111007">
        <w:t>d</w:t>
      </w:r>
      <w:r w:rsidR="00187943">
        <w:t>oi:10.1371</w:t>
      </w:r>
      <w:proofErr w:type="gramEnd"/>
      <w:r w:rsidR="00187943">
        <w:t>/journal.pone.0017003.</w:t>
      </w:r>
    </w:p>
    <w:p w14:paraId="402B2E21" w14:textId="77777777" w:rsidR="00A44FAE" w:rsidRDefault="00A44FAE"/>
    <w:p w14:paraId="539570E5" w14:textId="148D4DC9" w:rsidR="00A44FAE" w:rsidRPr="00703C6E" w:rsidRDefault="00A44FAE">
      <w:proofErr w:type="spellStart"/>
      <w:r>
        <w:t>Seo</w:t>
      </w:r>
      <w:proofErr w:type="spellEnd"/>
      <w:r w:rsidR="00703C6E">
        <w:t xml:space="preserve"> J-K, Stephenson J, Crawford JM, Stone KL, and </w:t>
      </w:r>
      <w:proofErr w:type="spellStart"/>
      <w:r w:rsidR="00703C6E">
        <w:t>Noga</w:t>
      </w:r>
      <w:proofErr w:type="spellEnd"/>
      <w:r w:rsidR="00703C6E">
        <w:t xml:space="preserve"> EJ.</w:t>
      </w:r>
      <w:r>
        <w:t xml:space="preserve"> 2010</w:t>
      </w:r>
      <w:r w:rsidR="00703C6E">
        <w:t xml:space="preserve">. American oyster, </w:t>
      </w:r>
      <w:proofErr w:type="spellStart"/>
      <w:r w:rsidR="00703C6E">
        <w:rPr>
          <w:i/>
        </w:rPr>
        <w:t>Crassostrea</w:t>
      </w:r>
      <w:proofErr w:type="spellEnd"/>
      <w:r w:rsidR="00703C6E">
        <w:rPr>
          <w:i/>
        </w:rPr>
        <w:t xml:space="preserve"> </w:t>
      </w:r>
      <w:proofErr w:type="spellStart"/>
      <w:r w:rsidR="00703C6E">
        <w:rPr>
          <w:i/>
        </w:rPr>
        <w:t>virginica</w:t>
      </w:r>
      <w:proofErr w:type="spellEnd"/>
      <w:r w:rsidR="00703C6E">
        <w:t>, expresses a potent antibacterial histone H2B protein. Marine Biotechnology. 12(5): 543-551.</w:t>
      </w:r>
    </w:p>
    <w:p w14:paraId="2718D0EB" w14:textId="77777777" w:rsidR="00A44FAE" w:rsidRDefault="00A44FAE"/>
    <w:p w14:paraId="7E138509" w14:textId="7E8F43BA" w:rsidR="00A44FAE" w:rsidRDefault="00A44FAE">
      <w:proofErr w:type="spellStart"/>
      <w:proofErr w:type="gramStart"/>
      <w:r>
        <w:t>Strelow</w:t>
      </w:r>
      <w:proofErr w:type="spellEnd"/>
      <w:r>
        <w:t xml:space="preserve"> </w:t>
      </w:r>
      <w:r w:rsidR="00C96BD9">
        <w:t xml:space="preserve"> A</w:t>
      </w:r>
      <w:proofErr w:type="gramEnd"/>
      <w:r w:rsidR="00C96BD9">
        <w:t>, Bernardo K, Adam-</w:t>
      </w:r>
      <w:proofErr w:type="spellStart"/>
      <w:r w:rsidR="00C96BD9">
        <w:t>Klages</w:t>
      </w:r>
      <w:proofErr w:type="spellEnd"/>
      <w:r w:rsidR="00C96BD9">
        <w:t xml:space="preserve"> S, </w:t>
      </w:r>
      <w:proofErr w:type="spellStart"/>
      <w:r w:rsidR="00C96BD9">
        <w:t>Linke</w:t>
      </w:r>
      <w:proofErr w:type="spellEnd"/>
      <w:r w:rsidR="00C96BD9">
        <w:t xml:space="preserve"> T, </w:t>
      </w:r>
      <w:proofErr w:type="spellStart"/>
      <w:r w:rsidR="00C96BD9">
        <w:t>Sandhoff</w:t>
      </w:r>
      <w:proofErr w:type="spellEnd"/>
      <w:r w:rsidR="00C96BD9">
        <w:t xml:space="preserve"> K, </w:t>
      </w:r>
      <w:proofErr w:type="spellStart"/>
      <w:r w:rsidR="00C96BD9">
        <w:t>Kr</w:t>
      </w:r>
      <w:r w:rsidR="00187943">
        <w:rPr>
          <w:rFonts w:ascii="Cambria" w:hAnsi="Cambria"/>
        </w:rPr>
        <w:t>ö</w:t>
      </w:r>
      <w:r w:rsidR="00187943">
        <w:t>nke</w:t>
      </w:r>
      <w:proofErr w:type="spellEnd"/>
      <w:r w:rsidR="00187943">
        <w:t xml:space="preserve"> M, and Adam D. </w:t>
      </w:r>
      <w:r>
        <w:t>2000</w:t>
      </w:r>
      <w:r w:rsidR="00187943">
        <w:t>.</w:t>
      </w:r>
      <w:r w:rsidR="00703C6E">
        <w:t xml:space="preserve"> Overexpression of acid </w:t>
      </w:r>
      <w:proofErr w:type="spellStart"/>
      <w:r w:rsidR="00703C6E">
        <w:t>ceramidase</w:t>
      </w:r>
      <w:proofErr w:type="spellEnd"/>
      <w:r w:rsidR="00703C6E">
        <w:t xml:space="preserve"> protects from tumor necrosis factor-induced cell death. </w:t>
      </w:r>
      <w:proofErr w:type="gramStart"/>
      <w:r w:rsidR="00703C6E">
        <w:t>The Journal of Experimental Medicine.</w:t>
      </w:r>
      <w:proofErr w:type="gramEnd"/>
      <w:r w:rsidR="00187943">
        <w:t xml:space="preserve"> </w:t>
      </w:r>
      <w:proofErr w:type="gramStart"/>
      <w:r w:rsidR="00187943">
        <w:t>192: 601-612.</w:t>
      </w:r>
      <w:proofErr w:type="gramEnd"/>
    </w:p>
    <w:p w14:paraId="79063794" w14:textId="77777777" w:rsidR="00A44FAE" w:rsidRDefault="00A44FAE">
      <w:bookmarkStart w:id="0" w:name="_GoBack"/>
      <w:bookmarkEnd w:id="0"/>
    </w:p>
    <w:p w14:paraId="7E8F1B2D" w14:textId="2461F314" w:rsidR="00A44FAE" w:rsidRDefault="00A44FAE">
      <w:proofErr w:type="spellStart"/>
      <w:r>
        <w:t>Verheij</w:t>
      </w:r>
      <w:proofErr w:type="spellEnd"/>
      <w:r w:rsidR="00111007">
        <w:t xml:space="preserve"> M, Bose R, Lin XH, Yao B, Jarvis WD, Grant S, </w:t>
      </w:r>
      <w:proofErr w:type="spellStart"/>
      <w:r w:rsidR="00111007">
        <w:t>Birrer</w:t>
      </w:r>
      <w:proofErr w:type="spellEnd"/>
      <w:r w:rsidR="00111007">
        <w:t xml:space="preserve"> MF, </w:t>
      </w:r>
      <w:proofErr w:type="spellStart"/>
      <w:r w:rsidR="00111007">
        <w:t>Szabo</w:t>
      </w:r>
      <w:proofErr w:type="spellEnd"/>
      <w:r w:rsidR="00111007">
        <w:t xml:space="preserve"> E, </w:t>
      </w:r>
      <w:proofErr w:type="spellStart"/>
      <w:r w:rsidR="00111007">
        <w:t>Zon</w:t>
      </w:r>
      <w:proofErr w:type="spellEnd"/>
      <w:r w:rsidR="00111007">
        <w:t xml:space="preserve"> LI, </w:t>
      </w:r>
      <w:proofErr w:type="spellStart"/>
      <w:r w:rsidR="00111007">
        <w:t>Kyriakis</w:t>
      </w:r>
      <w:proofErr w:type="spellEnd"/>
      <w:r w:rsidR="00111007">
        <w:t xml:space="preserve"> JM, </w:t>
      </w:r>
      <w:proofErr w:type="spellStart"/>
      <w:r w:rsidR="00111007">
        <w:t>Haimovitz</w:t>
      </w:r>
      <w:proofErr w:type="spellEnd"/>
      <w:r w:rsidR="00111007">
        <w:t xml:space="preserve">-Friedman A, </w:t>
      </w:r>
      <w:proofErr w:type="spellStart"/>
      <w:r w:rsidR="00111007">
        <w:t>Fuks</w:t>
      </w:r>
      <w:proofErr w:type="spellEnd"/>
      <w:r w:rsidR="00111007">
        <w:t xml:space="preserve"> Z, and </w:t>
      </w:r>
      <w:proofErr w:type="spellStart"/>
      <w:r w:rsidR="00111007">
        <w:t>Kolesnick</w:t>
      </w:r>
      <w:proofErr w:type="spellEnd"/>
      <w:r w:rsidR="00111007">
        <w:t xml:space="preserve"> RN.</w:t>
      </w:r>
      <w:r>
        <w:t xml:space="preserve"> 1996</w:t>
      </w:r>
      <w:r w:rsidR="00111007">
        <w:t xml:space="preserve">. Requirement for </w:t>
      </w:r>
      <w:proofErr w:type="spellStart"/>
      <w:r w:rsidR="00111007">
        <w:t>ceramide</w:t>
      </w:r>
      <w:proofErr w:type="spellEnd"/>
      <w:r w:rsidR="00111007">
        <w:t xml:space="preserve">-initiated SAPK/JNK signaling in stress-induced apoptosis. </w:t>
      </w:r>
      <w:proofErr w:type="gramStart"/>
      <w:r w:rsidR="00111007">
        <w:t>Letters to Nature.</w:t>
      </w:r>
      <w:proofErr w:type="gramEnd"/>
      <w:r w:rsidR="00111007">
        <w:t xml:space="preserve"> </w:t>
      </w:r>
      <w:proofErr w:type="gramStart"/>
      <w:r w:rsidR="00111007">
        <w:t>380: 75-79.</w:t>
      </w:r>
      <w:proofErr w:type="gramEnd"/>
    </w:p>
    <w:p w14:paraId="53129BA3" w14:textId="77777777" w:rsidR="00A44FAE" w:rsidRDefault="00A44FAE"/>
    <w:p w14:paraId="0BE993A9" w14:textId="1DC6E09F" w:rsidR="00A44FAE" w:rsidRDefault="00A44FAE">
      <w:proofErr w:type="spellStart"/>
      <w:proofErr w:type="gramStart"/>
      <w:r>
        <w:t>Yabu</w:t>
      </w:r>
      <w:proofErr w:type="spellEnd"/>
      <w:r w:rsidR="007377E8">
        <w:t xml:space="preserve"> T, </w:t>
      </w:r>
      <w:proofErr w:type="spellStart"/>
      <w:r w:rsidR="007377E8">
        <w:t>Kishi</w:t>
      </w:r>
      <w:proofErr w:type="spellEnd"/>
      <w:r w:rsidR="007377E8">
        <w:t xml:space="preserve"> S, Okazaki T, and Yamashita M.</w:t>
      </w:r>
      <w:r>
        <w:t xml:space="preserve"> 2001</w:t>
      </w:r>
      <w:r w:rsidR="007377E8">
        <w:t>.</w:t>
      </w:r>
      <w:proofErr w:type="gramEnd"/>
      <w:r w:rsidR="007377E8">
        <w:t xml:space="preserve"> </w:t>
      </w:r>
      <w:proofErr w:type="gramStart"/>
      <w:r w:rsidR="007377E8">
        <w:t xml:space="preserve">Characterization of </w:t>
      </w:r>
      <w:proofErr w:type="spellStart"/>
      <w:r w:rsidR="007377E8">
        <w:t>zebrafish</w:t>
      </w:r>
      <w:proofErr w:type="spellEnd"/>
      <w:r w:rsidR="007377E8">
        <w:t xml:space="preserve"> caspase-3 and induction of apoptosis through </w:t>
      </w:r>
      <w:proofErr w:type="spellStart"/>
      <w:r w:rsidR="007377E8">
        <w:t>ceramide</w:t>
      </w:r>
      <w:proofErr w:type="spellEnd"/>
      <w:r w:rsidR="007377E8">
        <w:t xml:space="preserve"> generation in fish fathead minnow </w:t>
      </w:r>
      <w:proofErr w:type="spellStart"/>
      <w:r w:rsidR="007377E8">
        <w:t>tailbud</w:t>
      </w:r>
      <w:proofErr w:type="spellEnd"/>
      <w:r w:rsidR="007377E8">
        <w:t xml:space="preserve"> cells and </w:t>
      </w:r>
      <w:proofErr w:type="spellStart"/>
      <w:r w:rsidR="007377E8">
        <w:t>zebrafish</w:t>
      </w:r>
      <w:proofErr w:type="spellEnd"/>
      <w:r w:rsidR="007377E8">
        <w:t xml:space="preserve"> embryo.</w:t>
      </w:r>
      <w:proofErr w:type="gramEnd"/>
      <w:r w:rsidR="007377E8">
        <w:t xml:space="preserve"> </w:t>
      </w:r>
      <w:proofErr w:type="spellStart"/>
      <w:r w:rsidR="007377E8">
        <w:t>Biochem</w:t>
      </w:r>
      <w:proofErr w:type="spellEnd"/>
      <w:r w:rsidR="007377E8">
        <w:t>. J. 360: 39-47.</w:t>
      </w:r>
    </w:p>
    <w:p w14:paraId="1AD26CE6" w14:textId="77777777" w:rsidR="00A44FAE" w:rsidRDefault="00A44FAE"/>
    <w:p w14:paraId="15A8775E" w14:textId="77777777" w:rsidR="00A44FAE" w:rsidRDefault="00A44FAE">
      <w:r>
        <w:t>Yasuda</w:t>
      </w:r>
      <w:r w:rsidR="0003715F">
        <w:t xml:space="preserve"> S, </w:t>
      </w:r>
      <w:proofErr w:type="spellStart"/>
      <w:r w:rsidR="0003715F">
        <w:t>Nishijima</w:t>
      </w:r>
      <w:proofErr w:type="spellEnd"/>
      <w:r w:rsidR="0003715F">
        <w:t xml:space="preserve"> M, and </w:t>
      </w:r>
      <w:proofErr w:type="spellStart"/>
      <w:r w:rsidR="0003715F">
        <w:t>Hanada</w:t>
      </w:r>
      <w:proofErr w:type="spellEnd"/>
      <w:r w:rsidR="0003715F">
        <w:t xml:space="preserve"> K.</w:t>
      </w:r>
      <w:r>
        <w:t xml:space="preserve"> 2002</w:t>
      </w:r>
      <w:r w:rsidR="0003715F">
        <w:t xml:space="preserve">. </w:t>
      </w:r>
      <w:proofErr w:type="gramStart"/>
      <w:r w:rsidR="0003715F">
        <w:t xml:space="preserve">Localization, topology, and function of the LCB1 subunit of Serine </w:t>
      </w:r>
      <w:proofErr w:type="spellStart"/>
      <w:r w:rsidR="0003715F">
        <w:t>Palmitoyltransferase</w:t>
      </w:r>
      <w:proofErr w:type="spellEnd"/>
      <w:r w:rsidR="0003715F">
        <w:t xml:space="preserve"> in mammalian cells.</w:t>
      </w:r>
      <w:proofErr w:type="gramEnd"/>
      <w:r w:rsidR="0003715F">
        <w:t xml:space="preserve"> </w:t>
      </w:r>
      <w:proofErr w:type="gramStart"/>
      <w:r w:rsidR="0003715F">
        <w:t>The Journal of Biological Chemistry.</w:t>
      </w:r>
      <w:proofErr w:type="gramEnd"/>
      <w:r w:rsidR="0003715F">
        <w:t xml:space="preserve"> </w:t>
      </w:r>
      <w:proofErr w:type="gramStart"/>
      <w:r w:rsidR="0003715F">
        <w:t>278: 4176-4183.</w:t>
      </w:r>
      <w:proofErr w:type="gramEnd"/>
    </w:p>
    <w:p w14:paraId="7AF81362" w14:textId="77777777" w:rsidR="00A44FAE" w:rsidRDefault="00A44FAE"/>
    <w:p w14:paraId="1A0C8653" w14:textId="2D7CD4DA" w:rsidR="00A44FAE" w:rsidRPr="00ED3CB5" w:rsidRDefault="00A44FAE">
      <w:r>
        <w:t>Yu</w:t>
      </w:r>
      <w:r w:rsidR="00ED3CB5">
        <w:t xml:space="preserve"> H, He Y, Wang X, Zhang Q, </w:t>
      </w:r>
      <w:proofErr w:type="spellStart"/>
      <w:r w:rsidR="00ED3CB5">
        <w:t>Bao</w:t>
      </w:r>
      <w:proofErr w:type="spellEnd"/>
      <w:r w:rsidR="00ED3CB5">
        <w:t xml:space="preserve"> Z, and </w:t>
      </w:r>
      <w:proofErr w:type="spellStart"/>
      <w:r w:rsidR="00ED3CB5">
        <w:t>Guo</w:t>
      </w:r>
      <w:proofErr w:type="spellEnd"/>
      <w:r w:rsidR="00ED3CB5">
        <w:t xml:space="preserve"> X.</w:t>
      </w:r>
      <w:r>
        <w:t xml:space="preserve"> 2011</w:t>
      </w:r>
      <w:r w:rsidR="00ED3CB5">
        <w:t xml:space="preserve">. </w:t>
      </w:r>
      <w:proofErr w:type="gramStart"/>
      <w:r w:rsidR="00ED3CB5">
        <w:t>Polymorphism in a serine protease inhibitor gene and its association with disease resistance in the eastern oyster (</w:t>
      </w:r>
      <w:proofErr w:type="spellStart"/>
      <w:r w:rsidR="00ED3CB5">
        <w:rPr>
          <w:i/>
        </w:rPr>
        <w:t>Crassostrea</w:t>
      </w:r>
      <w:proofErr w:type="spellEnd"/>
      <w:r w:rsidR="00ED3CB5">
        <w:rPr>
          <w:i/>
        </w:rPr>
        <w:t xml:space="preserve"> </w:t>
      </w:r>
      <w:proofErr w:type="spellStart"/>
      <w:r w:rsidR="00ED3CB5">
        <w:rPr>
          <w:i/>
        </w:rPr>
        <w:t>virginica</w:t>
      </w:r>
      <w:proofErr w:type="spellEnd"/>
      <w:r w:rsidR="00ED3CB5">
        <w:t xml:space="preserve"> </w:t>
      </w:r>
      <w:proofErr w:type="spellStart"/>
      <w:r w:rsidR="00ED3CB5">
        <w:t>Gmelin</w:t>
      </w:r>
      <w:proofErr w:type="spellEnd"/>
      <w:r w:rsidR="00ED3CB5">
        <w:t>).</w:t>
      </w:r>
      <w:proofErr w:type="gramEnd"/>
      <w:r w:rsidR="00ED3CB5">
        <w:t xml:space="preserve"> </w:t>
      </w:r>
      <w:proofErr w:type="gramStart"/>
      <w:r w:rsidR="00ED3CB5">
        <w:t xml:space="preserve">Fish Shellfish </w:t>
      </w:r>
      <w:proofErr w:type="spellStart"/>
      <w:r w:rsidR="00ED3CB5">
        <w:t>Immunol</w:t>
      </w:r>
      <w:proofErr w:type="spellEnd"/>
      <w:r w:rsidR="00ED3CB5">
        <w:t>.</w:t>
      </w:r>
      <w:proofErr w:type="gramEnd"/>
      <w:r w:rsidR="00ED3CB5">
        <w:t xml:space="preserve"> 30(3): 757-762.</w:t>
      </w:r>
    </w:p>
    <w:p w14:paraId="6D89CB08" w14:textId="77777777" w:rsidR="00A44FAE" w:rsidRDefault="00A44FAE"/>
    <w:p w14:paraId="5A3EEA8A" w14:textId="34AEA7AA" w:rsidR="00A44FAE" w:rsidRPr="00111007" w:rsidRDefault="00A44FAE">
      <w:r>
        <w:t>Zhang</w:t>
      </w:r>
      <w:r w:rsidR="00111007">
        <w:t xml:space="preserve"> J-Y, Pan M-H, Sun Z-Y, Huang S-J, Yu Z-S, Liu D, Zhao D-H, and Lu C.</w:t>
      </w:r>
      <w:r>
        <w:t xml:space="preserve"> 2010</w:t>
      </w:r>
      <w:r w:rsidR="00111007">
        <w:t xml:space="preserve">. </w:t>
      </w:r>
      <w:proofErr w:type="gramStart"/>
      <w:r w:rsidR="00111007">
        <w:t xml:space="preserve">The genomic underpinnings of apoptosis in the silkworm, </w:t>
      </w:r>
      <w:proofErr w:type="spellStart"/>
      <w:r w:rsidR="00111007">
        <w:rPr>
          <w:i/>
        </w:rPr>
        <w:t>Bombyx</w:t>
      </w:r>
      <w:proofErr w:type="spellEnd"/>
      <w:r w:rsidR="00111007">
        <w:rPr>
          <w:i/>
        </w:rPr>
        <w:t xml:space="preserve"> </w:t>
      </w:r>
      <w:proofErr w:type="spellStart"/>
      <w:r w:rsidR="00111007">
        <w:rPr>
          <w:i/>
        </w:rPr>
        <w:t>mori</w:t>
      </w:r>
      <w:proofErr w:type="spellEnd"/>
      <w:r w:rsidR="00111007">
        <w:t>.</w:t>
      </w:r>
      <w:proofErr w:type="gramEnd"/>
      <w:r w:rsidR="00111007">
        <w:t xml:space="preserve"> BMC Genomics. 11: doi</w:t>
      </w:r>
      <w:proofErr w:type="gramStart"/>
      <w:r w:rsidR="00111007">
        <w:t>:10.1186</w:t>
      </w:r>
      <w:proofErr w:type="gramEnd"/>
      <w:r w:rsidR="00111007">
        <w:t>/1471-2164-11-611.</w:t>
      </w:r>
    </w:p>
    <w:p w14:paraId="3AB89B0E" w14:textId="77777777" w:rsidR="00A44FAE" w:rsidRDefault="00A44FAE"/>
    <w:p w14:paraId="572149A4" w14:textId="28E13930" w:rsidR="00A44FAE" w:rsidRPr="0071167E" w:rsidRDefault="00A44FAE">
      <w:r>
        <w:t>Zhang</w:t>
      </w:r>
      <w:r w:rsidR="0071167E">
        <w:t xml:space="preserve"> L, Li L, and Zhang G.</w:t>
      </w:r>
      <w:r>
        <w:t xml:space="preserve"> 2011</w:t>
      </w:r>
      <w:r w:rsidR="0071167E">
        <w:t xml:space="preserve">. Gene discovery, comparative analysis and expression profile reveal the complexity of the </w:t>
      </w:r>
      <w:proofErr w:type="spellStart"/>
      <w:r w:rsidR="0071167E">
        <w:rPr>
          <w:i/>
        </w:rPr>
        <w:t>Crassostrea</w:t>
      </w:r>
      <w:proofErr w:type="spellEnd"/>
      <w:r w:rsidR="0071167E">
        <w:rPr>
          <w:i/>
        </w:rPr>
        <w:t xml:space="preserve"> </w:t>
      </w:r>
      <w:proofErr w:type="spellStart"/>
      <w:r w:rsidR="0071167E">
        <w:rPr>
          <w:i/>
        </w:rPr>
        <w:t>gigas</w:t>
      </w:r>
      <w:proofErr w:type="spellEnd"/>
      <w:r w:rsidR="0071167E">
        <w:t xml:space="preserve"> apoptosis system. </w:t>
      </w:r>
      <w:proofErr w:type="gramStart"/>
      <w:r w:rsidR="0071167E">
        <w:t>Developmental and Comparative Immunology.</w:t>
      </w:r>
      <w:proofErr w:type="gramEnd"/>
      <w:r w:rsidR="0071167E">
        <w:t xml:space="preserve"> </w:t>
      </w:r>
      <w:proofErr w:type="gramStart"/>
      <w:r w:rsidR="0071167E">
        <w:t>35: 603-610.</w:t>
      </w:r>
      <w:proofErr w:type="gramEnd"/>
    </w:p>
    <w:p w14:paraId="33130573" w14:textId="77777777" w:rsidR="00A44FAE" w:rsidRDefault="00A44FAE"/>
    <w:p w14:paraId="7BC4E3B1" w14:textId="65517879" w:rsidR="00A44FAE" w:rsidRDefault="00A44FAE">
      <w:r>
        <w:t>Zhao</w:t>
      </w:r>
      <w:r w:rsidR="00ED3CB5">
        <w:t xml:space="preserve"> S and</w:t>
      </w:r>
      <w:r>
        <w:t xml:space="preserve"> Fernald</w:t>
      </w:r>
      <w:r w:rsidR="00ED3CB5">
        <w:t xml:space="preserve"> RD.</w:t>
      </w:r>
      <w:r>
        <w:t xml:space="preserve"> 2005</w:t>
      </w:r>
      <w:r w:rsidR="00ED3CB5">
        <w:t xml:space="preserve">. </w:t>
      </w:r>
      <w:proofErr w:type="gramStart"/>
      <w:r w:rsidR="00ED3CB5">
        <w:t>Comprehensive algorithm for quantitative real-time polymerase chain reaction.</w:t>
      </w:r>
      <w:proofErr w:type="gramEnd"/>
      <w:r w:rsidR="00ED3CB5">
        <w:t xml:space="preserve"> </w:t>
      </w:r>
      <w:proofErr w:type="spellStart"/>
      <w:r w:rsidR="00ED3CB5">
        <w:t>Comput</w:t>
      </w:r>
      <w:proofErr w:type="spellEnd"/>
      <w:r w:rsidR="00ED3CB5">
        <w:t xml:space="preserve"> Biol. 12(8): 1045-1062.</w:t>
      </w:r>
    </w:p>
    <w:p w14:paraId="4B5FF21D" w14:textId="77777777" w:rsidR="00A44FAE" w:rsidRDefault="00A44FAE"/>
    <w:p w14:paraId="3AD82345" w14:textId="77777777" w:rsidR="00A44FAE" w:rsidRDefault="00A44FAE"/>
    <w:p w14:paraId="10CDD4A7" w14:textId="77777777" w:rsidR="00A44FAE" w:rsidRDefault="00A44FAE"/>
    <w:sectPr w:rsidR="00A44FAE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677F"/>
    <w:multiLevelType w:val="hybridMultilevel"/>
    <w:tmpl w:val="B4A6B288"/>
    <w:lvl w:ilvl="0" w:tplc="1B12F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3B"/>
    <w:rsid w:val="0003715F"/>
    <w:rsid w:val="0009215A"/>
    <w:rsid w:val="000A31AC"/>
    <w:rsid w:val="00111007"/>
    <w:rsid w:val="00131E8E"/>
    <w:rsid w:val="00187943"/>
    <w:rsid w:val="00265522"/>
    <w:rsid w:val="00621A66"/>
    <w:rsid w:val="00703C6E"/>
    <w:rsid w:val="0071167E"/>
    <w:rsid w:val="007377E8"/>
    <w:rsid w:val="007570D3"/>
    <w:rsid w:val="0076513B"/>
    <w:rsid w:val="007B6EDA"/>
    <w:rsid w:val="008677CA"/>
    <w:rsid w:val="00881130"/>
    <w:rsid w:val="008B06D8"/>
    <w:rsid w:val="00950AF0"/>
    <w:rsid w:val="00A44FAE"/>
    <w:rsid w:val="00AC2C9D"/>
    <w:rsid w:val="00B12147"/>
    <w:rsid w:val="00B4370D"/>
    <w:rsid w:val="00C96BD9"/>
    <w:rsid w:val="00ED3C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51D9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1262</Words>
  <Characters>7197</Characters>
  <Application>Microsoft Macintosh Word</Application>
  <DocSecurity>0</DocSecurity>
  <Lines>59</Lines>
  <Paragraphs>16</Paragraphs>
  <ScaleCrop>false</ScaleCrop>
  <Company>University of Washington</Company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10</cp:revision>
  <dcterms:created xsi:type="dcterms:W3CDTF">2011-08-08T22:06:00Z</dcterms:created>
  <dcterms:modified xsi:type="dcterms:W3CDTF">2011-10-12T16:20:00Z</dcterms:modified>
</cp:coreProperties>
</file>